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2"/>
        <w:tblpPr w:leftFromText="180" w:rightFromText="180" w:vertAnchor="page" w:horzAnchor="margin" w:tblpXSpec="center" w:tblpY="2086"/>
        <w:tblW w:w="0" w:type="auto"/>
        <w:tblLook w:val="0720" w:firstRow="1" w:lastRow="0" w:firstColumn="0" w:lastColumn="1" w:noHBand="1" w:noVBand="1"/>
      </w:tblPr>
      <w:tblGrid>
        <w:gridCol w:w="1457"/>
        <w:gridCol w:w="1176"/>
        <w:gridCol w:w="1616"/>
        <w:gridCol w:w="1230"/>
        <w:gridCol w:w="1243"/>
        <w:gridCol w:w="1124"/>
      </w:tblGrid>
      <w:tr w:rsidR="005C2F1B" w:rsidRPr="001633F9" w14:paraId="20094D58" w14:textId="77777777" w:rsidTr="00C86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tcW w:w="1457" w:type="dxa"/>
          </w:tcPr>
          <w:p w14:paraId="7ABC79D8" w14:textId="77777777" w:rsidR="005C2F1B" w:rsidRPr="001633F9" w:rsidRDefault="005C2F1B" w:rsidP="00C860AD">
            <w:pPr>
              <w:jc w:val="center"/>
              <w:rPr>
                <w:b w:val="0"/>
                <w:bCs w:val="0"/>
              </w:rPr>
            </w:pPr>
            <w:bookmarkStart w:id="0" w:name="_Hlk168450438"/>
            <w:r>
              <w:t>Konsentrasi Amilum</w:t>
            </w:r>
            <w:r w:rsidRPr="001633F9">
              <w:t xml:space="preserve"> </w:t>
            </w:r>
          </w:p>
        </w:tc>
        <w:tc>
          <w:tcPr>
            <w:tcW w:w="1176" w:type="dxa"/>
          </w:tcPr>
          <w:p w14:paraId="2B9B5685" w14:textId="77777777" w:rsidR="005C2F1B" w:rsidRPr="001633F9" w:rsidRDefault="005C2F1B" w:rsidP="00C860AD">
            <w:pPr>
              <w:jc w:val="center"/>
              <w:rPr>
                <w:b w:val="0"/>
                <w:bCs w:val="0"/>
              </w:rPr>
            </w:pPr>
            <w:r w:rsidRPr="001633F9">
              <w:t>Gaya (N)</w:t>
            </w:r>
          </w:p>
        </w:tc>
        <w:tc>
          <w:tcPr>
            <w:tcW w:w="1616" w:type="dxa"/>
          </w:tcPr>
          <w:p w14:paraId="0152FA52" w14:textId="77777777" w:rsidR="005C2F1B" w:rsidRPr="001633F9" w:rsidRDefault="005C2F1B" w:rsidP="00C860AD">
            <w:pPr>
              <w:jc w:val="center"/>
              <w:rPr>
                <w:b w:val="0"/>
                <w:bCs w:val="0"/>
              </w:rPr>
            </w:pPr>
            <w:r>
              <w:t xml:space="preserve">Pertambahan Panjang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∆l</m:t>
              </m:r>
            </m:oMath>
            <w:r>
              <w:t xml:space="preserve"> </w:t>
            </w:r>
            <w:r w:rsidRPr="001633F9">
              <w:t xml:space="preserve"> (mm)</w:t>
            </w:r>
          </w:p>
        </w:tc>
        <w:tc>
          <w:tcPr>
            <w:tcW w:w="1230" w:type="dxa"/>
          </w:tcPr>
          <w:p w14:paraId="6759D2A2" w14:textId="77777777" w:rsidR="005C2F1B" w:rsidRPr="001633F9" w:rsidRDefault="005C2F1B" w:rsidP="00C860AD">
            <w:pPr>
              <w:jc w:val="center"/>
              <w:rPr>
                <w:b w:val="0"/>
                <w:bCs w:val="0"/>
              </w:rPr>
            </w:pPr>
            <w:r>
              <w:t xml:space="preserve">Tegangan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σ  </m:t>
              </m:r>
            </m:oMath>
            <w:r w:rsidRPr="001633F9">
              <w:t>(Mpa)</w:t>
            </w:r>
          </w:p>
        </w:tc>
        <w:tc>
          <w:tcPr>
            <w:tcW w:w="1243" w:type="dxa"/>
          </w:tcPr>
          <w:p w14:paraId="7BF28F8E" w14:textId="77777777" w:rsidR="005C2F1B" w:rsidRPr="001633F9" w:rsidRDefault="005C2F1B" w:rsidP="00C860AD">
            <w:pPr>
              <w:jc w:val="center"/>
              <w:rPr>
                <w:b w:val="0"/>
                <w:bCs w:val="0"/>
              </w:rPr>
            </w:pPr>
            <w:r>
              <w:t xml:space="preserve">Regangan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ε </m:t>
              </m:r>
            </m:oMath>
            <w:r w:rsidRPr="001633F9">
              <w:t>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237A25CF" w14:textId="77777777" w:rsidR="005C2F1B" w:rsidRPr="001633F9" w:rsidRDefault="005C2F1B" w:rsidP="00C860AD">
            <w:pPr>
              <w:jc w:val="center"/>
              <w:rPr>
                <w:b w:val="0"/>
                <w:bCs w:val="0"/>
              </w:rPr>
            </w:pPr>
            <w:r>
              <w:t xml:space="preserve">Modulus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oMath>
            <w:r w:rsidRPr="001633F9">
              <w:t xml:space="preserve"> (</w:t>
            </w:r>
            <w:r>
              <w:t>Mpa</w:t>
            </w:r>
            <w:r w:rsidRPr="001633F9">
              <w:t>)</w:t>
            </w:r>
          </w:p>
        </w:tc>
      </w:tr>
      <w:tr w:rsidR="005C2F1B" w:rsidRPr="001633F9" w14:paraId="6B3282FE" w14:textId="77777777" w:rsidTr="00C860AD">
        <w:trPr>
          <w:trHeight w:val="127"/>
        </w:trPr>
        <w:tc>
          <w:tcPr>
            <w:tcW w:w="1457" w:type="dxa"/>
          </w:tcPr>
          <w:p w14:paraId="1FE8E5F6" w14:textId="77777777" w:rsidR="005C2F1B" w:rsidRPr="001633F9" w:rsidRDefault="005C2F1B" w:rsidP="00C860AD">
            <w:pPr>
              <w:jc w:val="center"/>
              <w:rPr>
                <w:b/>
                <w:bCs/>
              </w:rPr>
            </w:pPr>
            <w:r w:rsidRPr="001633F9">
              <w:rPr>
                <w:b/>
                <w:bCs/>
              </w:rPr>
              <w:t>0%</w:t>
            </w:r>
          </w:p>
        </w:tc>
        <w:tc>
          <w:tcPr>
            <w:tcW w:w="1176" w:type="dxa"/>
          </w:tcPr>
          <w:p w14:paraId="44CAE2A9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1.581,372</w:t>
            </w:r>
          </w:p>
        </w:tc>
        <w:tc>
          <w:tcPr>
            <w:tcW w:w="1616" w:type="dxa"/>
            <w:vAlign w:val="bottom"/>
          </w:tcPr>
          <w:p w14:paraId="3666547F" w14:textId="77777777" w:rsidR="005C2F1B" w:rsidRPr="00825B51" w:rsidRDefault="005C2F1B" w:rsidP="00C860AD">
            <w:pPr>
              <w:jc w:val="center"/>
            </w:pPr>
            <w:r w:rsidRPr="00825B51">
              <w:rPr>
                <w:color w:val="000000"/>
              </w:rPr>
              <w:t>3,73</w:t>
            </w:r>
          </w:p>
        </w:tc>
        <w:tc>
          <w:tcPr>
            <w:tcW w:w="1230" w:type="dxa"/>
          </w:tcPr>
          <w:p w14:paraId="0EC46395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28,24</w:t>
            </w:r>
          </w:p>
        </w:tc>
        <w:tc>
          <w:tcPr>
            <w:tcW w:w="1243" w:type="dxa"/>
          </w:tcPr>
          <w:p w14:paraId="1F2CFDA2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2,26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1C0AF3AA" w14:textId="77777777" w:rsidR="005C2F1B" w:rsidRPr="000B2A31" w:rsidRDefault="005C2F1B" w:rsidP="00C860AD">
            <w:pPr>
              <w:jc w:val="center"/>
              <w:rPr>
                <w:b w:val="0"/>
                <w:bCs w:val="0"/>
              </w:rPr>
            </w:pPr>
            <w:r w:rsidRPr="000B2A31">
              <w:rPr>
                <w:b w:val="0"/>
                <w:bCs w:val="0"/>
                <w:color w:val="000000"/>
              </w:rPr>
              <w:t>12,49</w:t>
            </w:r>
          </w:p>
        </w:tc>
      </w:tr>
      <w:tr w:rsidR="005C2F1B" w:rsidRPr="001633F9" w14:paraId="189D4007" w14:textId="77777777" w:rsidTr="00C860AD">
        <w:trPr>
          <w:trHeight w:val="127"/>
        </w:trPr>
        <w:tc>
          <w:tcPr>
            <w:tcW w:w="1457" w:type="dxa"/>
          </w:tcPr>
          <w:p w14:paraId="0BD839FF" w14:textId="77777777" w:rsidR="005C2F1B" w:rsidRPr="001633F9" w:rsidRDefault="005C2F1B" w:rsidP="00C860AD">
            <w:pPr>
              <w:jc w:val="center"/>
              <w:rPr>
                <w:b/>
                <w:bCs/>
              </w:rPr>
            </w:pPr>
            <w:r w:rsidRPr="001633F9">
              <w:rPr>
                <w:b/>
                <w:bCs/>
              </w:rPr>
              <w:t>6%</w:t>
            </w:r>
          </w:p>
        </w:tc>
        <w:tc>
          <w:tcPr>
            <w:tcW w:w="1176" w:type="dxa"/>
          </w:tcPr>
          <w:p w14:paraId="01359886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1.679,472</w:t>
            </w:r>
          </w:p>
        </w:tc>
        <w:tc>
          <w:tcPr>
            <w:tcW w:w="1616" w:type="dxa"/>
            <w:vAlign w:val="bottom"/>
          </w:tcPr>
          <w:p w14:paraId="0028F898" w14:textId="77777777" w:rsidR="005C2F1B" w:rsidRPr="00825B51" w:rsidRDefault="005C2F1B" w:rsidP="00C860AD">
            <w:pPr>
              <w:jc w:val="center"/>
            </w:pPr>
            <w:r w:rsidRPr="00825B51">
              <w:rPr>
                <w:color w:val="000000"/>
              </w:rPr>
              <w:t>5,70</w:t>
            </w:r>
          </w:p>
        </w:tc>
        <w:tc>
          <w:tcPr>
            <w:tcW w:w="1230" w:type="dxa"/>
          </w:tcPr>
          <w:p w14:paraId="3ED57D44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29,99</w:t>
            </w:r>
          </w:p>
        </w:tc>
        <w:tc>
          <w:tcPr>
            <w:tcW w:w="1243" w:type="dxa"/>
          </w:tcPr>
          <w:p w14:paraId="1F3378D3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3,45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14AEFFEF" w14:textId="77777777" w:rsidR="005C2F1B" w:rsidRPr="000B2A31" w:rsidRDefault="005C2F1B" w:rsidP="00C860AD">
            <w:pPr>
              <w:jc w:val="center"/>
              <w:rPr>
                <w:b w:val="0"/>
                <w:bCs w:val="0"/>
              </w:rPr>
            </w:pPr>
            <w:r w:rsidRPr="000B2A31">
              <w:rPr>
                <w:b w:val="0"/>
                <w:bCs w:val="0"/>
                <w:color w:val="000000"/>
              </w:rPr>
              <w:t>8,68</w:t>
            </w:r>
          </w:p>
        </w:tc>
      </w:tr>
      <w:tr w:rsidR="005C2F1B" w:rsidRPr="001633F9" w14:paraId="1BAA1259" w14:textId="77777777" w:rsidTr="00C860AD">
        <w:trPr>
          <w:trHeight w:val="133"/>
        </w:trPr>
        <w:tc>
          <w:tcPr>
            <w:tcW w:w="1457" w:type="dxa"/>
          </w:tcPr>
          <w:p w14:paraId="63AE1BF7" w14:textId="77777777" w:rsidR="005C2F1B" w:rsidRPr="001633F9" w:rsidRDefault="005C2F1B" w:rsidP="00C860AD">
            <w:pPr>
              <w:jc w:val="center"/>
              <w:rPr>
                <w:b/>
                <w:bCs/>
              </w:rPr>
            </w:pPr>
            <w:r w:rsidRPr="001633F9">
              <w:rPr>
                <w:b/>
                <w:bCs/>
              </w:rPr>
              <w:t>7%</w:t>
            </w:r>
          </w:p>
        </w:tc>
        <w:tc>
          <w:tcPr>
            <w:tcW w:w="1176" w:type="dxa"/>
          </w:tcPr>
          <w:p w14:paraId="2973C140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1.565,676</w:t>
            </w:r>
          </w:p>
        </w:tc>
        <w:tc>
          <w:tcPr>
            <w:tcW w:w="1616" w:type="dxa"/>
            <w:vAlign w:val="bottom"/>
          </w:tcPr>
          <w:p w14:paraId="58C98B04" w14:textId="77777777" w:rsidR="005C2F1B" w:rsidRPr="00825B51" w:rsidRDefault="005C2F1B" w:rsidP="00C860AD">
            <w:pPr>
              <w:jc w:val="center"/>
            </w:pPr>
            <w:r w:rsidRPr="00825B51">
              <w:rPr>
                <w:color w:val="000000"/>
              </w:rPr>
              <w:t>3,08</w:t>
            </w:r>
          </w:p>
        </w:tc>
        <w:tc>
          <w:tcPr>
            <w:tcW w:w="1230" w:type="dxa"/>
          </w:tcPr>
          <w:p w14:paraId="46E6FF54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27,96</w:t>
            </w:r>
          </w:p>
        </w:tc>
        <w:tc>
          <w:tcPr>
            <w:tcW w:w="1243" w:type="dxa"/>
          </w:tcPr>
          <w:p w14:paraId="26DE226B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1,87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32DB21BD" w14:textId="77777777" w:rsidR="005C2F1B" w:rsidRPr="000B2A31" w:rsidRDefault="005C2F1B" w:rsidP="00C860AD">
            <w:pPr>
              <w:jc w:val="center"/>
              <w:rPr>
                <w:b w:val="0"/>
                <w:bCs w:val="0"/>
              </w:rPr>
            </w:pPr>
            <w:r w:rsidRPr="000B2A31">
              <w:rPr>
                <w:b w:val="0"/>
                <w:bCs w:val="0"/>
                <w:color w:val="000000"/>
              </w:rPr>
              <w:t>14,98</w:t>
            </w:r>
          </w:p>
        </w:tc>
      </w:tr>
      <w:tr w:rsidR="005C2F1B" w:rsidRPr="001633F9" w14:paraId="47C85BAB" w14:textId="77777777" w:rsidTr="00C860AD">
        <w:trPr>
          <w:trHeight w:val="127"/>
        </w:trPr>
        <w:tc>
          <w:tcPr>
            <w:tcW w:w="1457" w:type="dxa"/>
          </w:tcPr>
          <w:p w14:paraId="668EAD22" w14:textId="77777777" w:rsidR="005C2F1B" w:rsidRPr="001633F9" w:rsidRDefault="005C2F1B" w:rsidP="00C860AD">
            <w:pPr>
              <w:jc w:val="center"/>
              <w:rPr>
                <w:b/>
                <w:bCs/>
              </w:rPr>
            </w:pPr>
            <w:r w:rsidRPr="001633F9">
              <w:rPr>
                <w:b/>
                <w:bCs/>
              </w:rPr>
              <w:t>8%</w:t>
            </w:r>
          </w:p>
        </w:tc>
        <w:tc>
          <w:tcPr>
            <w:tcW w:w="1176" w:type="dxa"/>
          </w:tcPr>
          <w:p w14:paraId="0A94D22A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1.989,468</w:t>
            </w:r>
          </w:p>
        </w:tc>
        <w:tc>
          <w:tcPr>
            <w:tcW w:w="1616" w:type="dxa"/>
            <w:vAlign w:val="bottom"/>
          </w:tcPr>
          <w:p w14:paraId="0A4F3C73" w14:textId="77777777" w:rsidR="005C2F1B" w:rsidRPr="00825B51" w:rsidRDefault="005C2F1B" w:rsidP="00C860AD">
            <w:pPr>
              <w:jc w:val="center"/>
            </w:pPr>
            <w:r w:rsidRPr="00825B51">
              <w:rPr>
                <w:color w:val="000000"/>
              </w:rPr>
              <w:t>5,05</w:t>
            </w:r>
          </w:p>
        </w:tc>
        <w:tc>
          <w:tcPr>
            <w:tcW w:w="1230" w:type="dxa"/>
          </w:tcPr>
          <w:p w14:paraId="1CCEBB2E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35,53</w:t>
            </w:r>
          </w:p>
        </w:tc>
        <w:tc>
          <w:tcPr>
            <w:tcW w:w="1243" w:type="dxa"/>
          </w:tcPr>
          <w:p w14:paraId="41EF9E6A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3,06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209D2605" w14:textId="77777777" w:rsidR="005C2F1B" w:rsidRPr="000B2A31" w:rsidRDefault="005C2F1B" w:rsidP="00C860AD">
            <w:pPr>
              <w:jc w:val="center"/>
              <w:rPr>
                <w:b w:val="0"/>
                <w:bCs w:val="0"/>
              </w:rPr>
            </w:pPr>
            <w:r w:rsidRPr="000B2A31">
              <w:rPr>
                <w:b w:val="0"/>
                <w:bCs w:val="0"/>
                <w:color w:val="000000"/>
              </w:rPr>
              <w:t>11,61</w:t>
            </w:r>
          </w:p>
        </w:tc>
      </w:tr>
      <w:tr w:rsidR="005C2F1B" w:rsidRPr="001633F9" w14:paraId="6E3249DB" w14:textId="77777777" w:rsidTr="00C860AD">
        <w:trPr>
          <w:trHeight w:val="133"/>
        </w:trPr>
        <w:tc>
          <w:tcPr>
            <w:tcW w:w="1457" w:type="dxa"/>
          </w:tcPr>
          <w:p w14:paraId="6C717E65" w14:textId="77777777" w:rsidR="005C2F1B" w:rsidRPr="001633F9" w:rsidRDefault="005C2F1B" w:rsidP="00C860AD">
            <w:pPr>
              <w:jc w:val="center"/>
              <w:rPr>
                <w:b/>
                <w:bCs/>
              </w:rPr>
            </w:pPr>
            <w:r w:rsidRPr="001633F9">
              <w:rPr>
                <w:b/>
                <w:bCs/>
              </w:rPr>
              <w:t>9%</w:t>
            </w:r>
          </w:p>
        </w:tc>
        <w:tc>
          <w:tcPr>
            <w:tcW w:w="1176" w:type="dxa"/>
          </w:tcPr>
          <w:p w14:paraId="590AC946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1.834,470</w:t>
            </w:r>
          </w:p>
        </w:tc>
        <w:tc>
          <w:tcPr>
            <w:tcW w:w="1616" w:type="dxa"/>
            <w:vAlign w:val="bottom"/>
          </w:tcPr>
          <w:p w14:paraId="0DD86184" w14:textId="77777777" w:rsidR="005C2F1B" w:rsidRPr="00825B51" w:rsidRDefault="005C2F1B" w:rsidP="00C860AD">
            <w:pPr>
              <w:jc w:val="center"/>
            </w:pPr>
            <w:r w:rsidRPr="00825B51">
              <w:rPr>
                <w:color w:val="000000"/>
              </w:rPr>
              <w:t>5,27</w:t>
            </w:r>
          </w:p>
        </w:tc>
        <w:tc>
          <w:tcPr>
            <w:tcW w:w="1230" w:type="dxa"/>
          </w:tcPr>
          <w:p w14:paraId="4121CBB0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32,76</w:t>
            </w:r>
          </w:p>
        </w:tc>
        <w:tc>
          <w:tcPr>
            <w:tcW w:w="1243" w:type="dxa"/>
          </w:tcPr>
          <w:p w14:paraId="488FE465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3,19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5339DF24" w14:textId="77777777" w:rsidR="005C2F1B" w:rsidRPr="000B2A31" w:rsidRDefault="005C2F1B" w:rsidP="00C860AD">
            <w:pPr>
              <w:jc w:val="center"/>
              <w:rPr>
                <w:b w:val="0"/>
                <w:bCs w:val="0"/>
              </w:rPr>
            </w:pPr>
            <w:r w:rsidRPr="000B2A31">
              <w:rPr>
                <w:b w:val="0"/>
                <w:bCs w:val="0"/>
                <w:color w:val="000000"/>
              </w:rPr>
              <w:t>10,26</w:t>
            </w:r>
          </w:p>
        </w:tc>
      </w:tr>
      <w:tr w:rsidR="005C2F1B" w:rsidRPr="001633F9" w14:paraId="01AB1E6D" w14:textId="77777777" w:rsidTr="00C860AD">
        <w:trPr>
          <w:trHeight w:val="127"/>
        </w:trPr>
        <w:tc>
          <w:tcPr>
            <w:tcW w:w="1457" w:type="dxa"/>
          </w:tcPr>
          <w:p w14:paraId="1A485856" w14:textId="77777777" w:rsidR="005C2F1B" w:rsidRPr="001633F9" w:rsidRDefault="005C2F1B" w:rsidP="00C860AD">
            <w:pPr>
              <w:jc w:val="center"/>
              <w:rPr>
                <w:b/>
                <w:bCs/>
              </w:rPr>
            </w:pPr>
            <w:r w:rsidRPr="001633F9">
              <w:rPr>
                <w:b/>
                <w:bCs/>
              </w:rPr>
              <w:t>10%</w:t>
            </w:r>
          </w:p>
        </w:tc>
        <w:tc>
          <w:tcPr>
            <w:tcW w:w="1176" w:type="dxa"/>
          </w:tcPr>
          <w:p w14:paraId="6471A5CB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1.830,546</w:t>
            </w:r>
          </w:p>
        </w:tc>
        <w:tc>
          <w:tcPr>
            <w:tcW w:w="1616" w:type="dxa"/>
            <w:vAlign w:val="bottom"/>
          </w:tcPr>
          <w:p w14:paraId="76F252AE" w14:textId="77777777" w:rsidR="005C2F1B" w:rsidRPr="00825B51" w:rsidRDefault="005C2F1B" w:rsidP="00C860AD">
            <w:pPr>
              <w:jc w:val="center"/>
            </w:pPr>
            <w:r w:rsidRPr="00825B51">
              <w:rPr>
                <w:color w:val="000000"/>
              </w:rPr>
              <w:t>4,39</w:t>
            </w:r>
          </w:p>
        </w:tc>
        <w:tc>
          <w:tcPr>
            <w:tcW w:w="1230" w:type="dxa"/>
          </w:tcPr>
          <w:p w14:paraId="495AD9AB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32,69</w:t>
            </w:r>
          </w:p>
        </w:tc>
        <w:tc>
          <w:tcPr>
            <w:tcW w:w="1243" w:type="dxa"/>
          </w:tcPr>
          <w:p w14:paraId="3D5D43B9" w14:textId="77777777" w:rsidR="005C2F1B" w:rsidRPr="001633F9" w:rsidRDefault="005C2F1B" w:rsidP="00C860AD">
            <w:pPr>
              <w:jc w:val="center"/>
            </w:pPr>
            <w:r w:rsidRPr="001633F9">
              <w:rPr>
                <w:color w:val="000000"/>
              </w:rPr>
              <w:t>2,66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4" w:type="dxa"/>
          </w:tcPr>
          <w:p w14:paraId="3DFBD870" w14:textId="77777777" w:rsidR="005C2F1B" w:rsidRPr="000B2A31" w:rsidRDefault="005C2F1B" w:rsidP="00C860AD">
            <w:pPr>
              <w:jc w:val="center"/>
              <w:rPr>
                <w:b w:val="0"/>
                <w:bCs w:val="0"/>
              </w:rPr>
            </w:pPr>
            <w:r w:rsidRPr="000B2A31">
              <w:rPr>
                <w:b w:val="0"/>
                <w:bCs w:val="0"/>
                <w:color w:val="000000"/>
              </w:rPr>
              <w:t>12,29</w:t>
            </w:r>
          </w:p>
        </w:tc>
      </w:tr>
    </w:tbl>
    <w:bookmarkEnd w:id="0"/>
    <w:p w14:paraId="521319AF" w14:textId="77777777" w:rsidR="005C2F1B" w:rsidRDefault="005C2F1B" w:rsidP="005C2F1B">
      <w:pPr>
        <w:pStyle w:val="Caption"/>
        <w:keepNext/>
        <w:jc w:val="center"/>
        <w:rPr>
          <w:i w:val="0"/>
          <w:iCs w:val="0"/>
        </w:rPr>
      </w:pPr>
      <w:r w:rsidRPr="00E96C32">
        <w:rPr>
          <w:b/>
          <w:bCs/>
          <w:i w:val="0"/>
          <w:iCs w:val="0"/>
        </w:rPr>
        <w:t xml:space="preserve">Table </w:t>
      </w:r>
      <w:r w:rsidRPr="00E96C32">
        <w:rPr>
          <w:b/>
          <w:bCs/>
          <w:i w:val="0"/>
          <w:iCs w:val="0"/>
        </w:rPr>
        <w:fldChar w:fldCharType="begin"/>
      </w:r>
      <w:r w:rsidRPr="00E96C32">
        <w:rPr>
          <w:b/>
          <w:bCs/>
          <w:i w:val="0"/>
          <w:iCs w:val="0"/>
        </w:rPr>
        <w:instrText xml:space="preserve"> SEQ Table \* ARABIC </w:instrText>
      </w:r>
      <w:r w:rsidRPr="00E96C32">
        <w:rPr>
          <w:b/>
          <w:bCs/>
          <w:i w:val="0"/>
          <w:iCs w:val="0"/>
        </w:rPr>
        <w:fldChar w:fldCharType="separate"/>
      </w:r>
      <w:r w:rsidRPr="00E96C32">
        <w:rPr>
          <w:b/>
          <w:bCs/>
          <w:i w:val="0"/>
          <w:iCs w:val="0"/>
          <w:noProof/>
        </w:rPr>
        <w:t>1</w:t>
      </w:r>
      <w:r w:rsidRPr="00E96C32">
        <w:rPr>
          <w:b/>
          <w:bCs/>
          <w:i w:val="0"/>
          <w:iCs w:val="0"/>
        </w:rPr>
        <w:fldChar w:fldCharType="end"/>
      </w:r>
      <w:r w:rsidRPr="00E96C32">
        <w:rPr>
          <w:i w:val="0"/>
          <w:iCs w:val="0"/>
        </w:rPr>
        <w:t>. Hasil Uji Tarik</w:t>
      </w:r>
    </w:p>
    <w:p w14:paraId="47527F0B" w14:textId="290D3524" w:rsidR="00152512" w:rsidRDefault="00152512"/>
    <w:p w14:paraId="585FB079" w14:textId="77777777" w:rsidR="005C2F1B" w:rsidRDefault="005C2F1B"/>
    <w:p w14:paraId="67EAB554" w14:textId="77777777" w:rsidR="005C2F1B" w:rsidRDefault="005C2F1B"/>
    <w:p w14:paraId="2892CBAD" w14:textId="77777777" w:rsidR="005C2F1B" w:rsidRDefault="005C2F1B"/>
    <w:p w14:paraId="64803F22" w14:textId="77777777" w:rsidR="005C2F1B" w:rsidRDefault="005C2F1B"/>
    <w:p w14:paraId="343AB925" w14:textId="77777777" w:rsidR="005C2F1B" w:rsidRDefault="005C2F1B"/>
    <w:p w14:paraId="0D1EA8BB" w14:textId="77777777" w:rsidR="005C2F1B" w:rsidRDefault="005C2F1B"/>
    <w:p w14:paraId="4D6054D5" w14:textId="77777777" w:rsidR="005C2F1B" w:rsidRDefault="005C2F1B"/>
    <w:p w14:paraId="28AA4D1F" w14:textId="77777777" w:rsidR="005C2F1B" w:rsidRDefault="005C2F1B"/>
    <w:p w14:paraId="24FD8D4F" w14:textId="77777777" w:rsidR="005C2F1B" w:rsidRDefault="005C2F1B"/>
    <w:p w14:paraId="096F46F3" w14:textId="77777777" w:rsidR="005C2F1B" w:rsidRDefault="005C2F1B"/>
    <w:p w14:paraId="53868276" w14:textId="09BB4ED2" w:rsidR="005C2F1B" w:rsidRPr="005C2F1B" w:rsidRDefault="005C2F1B" w:rsidP="005C2F1B">
      <w:pPr>
        <w:pStyle w:val="Caption"/>
        <w:keepNext/>
        <w:jc w:val="center"/>
        <w:rPr>
          <w:b/>
          <w:bCs/>
          <w:i w:val="0"/>
          <w:iCs w:val="0"/>
        </w:rPr>
      </w:pPr>
      <w:r w:rsidRPr="006A717E">
        <w:rPr>
          <w:b/>
          <w:bCs/>
          <w:i w:val="0"/>
          <w:iCs w:val="0"/>
        </w:rPr>
        <w:t xml:space="preserve">Table </w:t>
      </w:r>
      <w:r w:rsidRPr="006A717E">
        <w:rPr>
          <w:b/>
          <w:bCs/>
          <w:i w:val="0"/>
          <w:iCs w:val="0"/>
        </w:rPr>
        <w:fldChar w:fldCharType="begin"/>
      </w:r>
      <w:r w:rsidRPr="006A717E">
        <w:rPr>
          <w:b/>
          <w:bCs/>
          <w:i w:val="0"/>
          <w:iCs w:val="0"/>
        </w:rPr>
        <w:instrText xml:space="preserve"> SEQ Table \* ARABIC </w:instrText>
      </w:r>
      <w:r w:rsidRPr="006A717E">
        <w:rPr>
          <w:b/>
          <w:bCs/>
          <w:i w:val="0"/>
          <w:iCs w:val="0"/>
        </w:rPr>
        <w:fldChar w:fldCharType="separate"/>
      </w:r>
      <w:r>
        <w:rPr>
          <w:b/>
          <w:bCs/>
          <w:i w:val="0"/>
          <w:iCs w:val="0"/>
          <w:noProof/>
        </w:rPr>
        <w:t>2</w:t>
      </w:r>
      <w:r w:rsidRPr="006A717E">
        <w:rPr>
          <w:b/>
          <w:bCs/>
          <w:i w:val="0"/>
          <w:iCs w:val="0"/>
        </w:rPr>
        <w:fldChar w:fldCharType="end"/>
      </w:r>
      <w:r w:rsidRPr="006A717E">
        <w:rPr>
          <w:b/>
          <w:bCs/>
          <w:i w:val="0"/>
          <w:iCs w:val="0"/>
        </w:rPr>
        <w:t xml:space="preserve">. </w:t>
      </w:r>
      <w:r w:rsidRPr="006A717E">
        <w:rPr>
          <w:i w:val="0"/>
          <w:iCs w:val="0"/>
        </w:rPr>
        <w:t>Hasil Uji Tekan</w:t>
      </w:r>
    </w:p>
    <w:tbl>
      <w:tblPr>
        <w:tblStyle w:val="PlainTable2"/>
        <w:tblW w:w="0" w:type="auto"/>
        <w:jc w:val="center"/>
        <w:tblLook w:val="0720" w:firstRow="1" w:lastRow="0" w:firstColumn="0" w:lastColumn="1" w:noHBand="1" w:noVBand="1"/>
      </w:tblPr>
      <w:tblGrid>
        <w:gridCol w:w="1536"/>
        <w:gridCol w:w="1367"/>
        <w:gridCol w:w="1423"/>
        <w:gridCol w:w="1438"/>
        <w:gridCol w:w="1311"/>
      </w:tblGrid>
      <w:tr w:rsidR="005C2F1B" w14:paraId="7F8882AA" w14:textId="77777777" w:rsidTr="00C86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8"/>
          <w:jc w:val="center"/>
        </w:trPr>
        <w:tc>
          <w:tcPr>
            <w:tcW w:w="1536" w:type="dxa"/>
          </w:tcPr>
          <w:p w14:paraId="0AD3E88D" w14:textId="77777777" w:rsidR="005C2F1B" w:rsidRPr="00F31D65" w:rsidRDefault="005C2F1B" w:rsidP="00C860AD">
            <w:pPr>
              <w:jc w:val="center"/>
              <w:rPr>
                <w:b w:val="0"/>
                <w:bCs w:val="0"/>
              </w:rPr>
            </w:pPr>
            <w:r w:rsidRPr="00F31D65">
              <w:t>Konsentrasi</w:t>
            </w:r>
          </w:p>
          <w:p w14:paraId="7E8D0F48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F31D65">
              <w:t>Amilum</w:t>
            </w:r>
          </w:p>
        </w:tc>
        <w:tc>
          <w:tcPr>
            <w:tcW w:w="1367" w:type="dxa"/>
          </w:tcPr>
          <w:p w14:paraId="049047DA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F31D65">
              <w:t>Gaya (N)</w:t>
            </w:r>
          </w:p>
        </w:tc>
        <w:tc>
          <w:tcPr>
            <w:tcW w:w="1423" w:type="dxa"/>
          </w:tcPr>
          <w:p w14:paraId="2E213210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>
              <w:t xml:space="preserve">Perubahan Panjang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∆l</m:t>
              </m:r>
            </m:oMath>
            <w:r>
              <w:t xml:space="preserve"> </w:t>
            </w:r>
            <w:r w:rsidRPr="00F31D65">
              <w:t>(mm)</w:t>
            </w:r>
          </w:p>
        </w:tc>
        <w:tc>
          <w:tcPr>
            <w:tcW w:w="1438" w:type="dxa"/>
          </w:tcPr>
          <w:p w14:paraId="4A8A6EAC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F31D65">
              <w:t>Tegangnan</w:t>
            </w:r>
            <w: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σ</m:t>
              </m:r>
            </m:oMath>
            <w:r w:rsidRPr="00F31D65">
              <w:t xml:space="preserve"> (Mpa)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3BC494AD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F31D65">
              <w:t>Regangan</w:t>
            </w:r>
            <w: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ε</m:t>
              </m:r>
            </m:oMath>
            <w:r w:rsidRPr="00F31D65">
              <w:t xml:space="preserve"> (%)</w:t>
            </w:r>
          </w:p>
        </w:tc>
      </w:tr>
      <w:tr w:rsidR="005C2F1B" w14:paraId="733C1A46" w14:textId="77777777" w:rsidTr="00C860AD">
        <w:trPr>
          <w:trHeight w:val="205"/>
          <w:jc w:val="center"/>
        </w:trPr>
        <w:tc>
          <w:tcPr>
            <w:tcW w:w="1536" w:type="dxa"/>
          </w:tcPr>
          <w:p w14:paraId="3309C173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b/>
                <w:bCs/>
              </w:rPr>
              <w:t>0%</w:t>
            </w:r>
          </w:p>
        </w:tc>
        <w:tc>
          <w:tcPr>
            <w:tcW w:w="1367" w:type="dxa"/>
          </w:tcPr>
          <w:p w14:paraId="184F1ED7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18.297,612</w:t>
            </w:r>
          </w:p>
        </w:tc>
        <w:tc>
          <w:tcPr>
            <w:tcW w:w="1423" w:type="dxa"/>
          </w:tcPr>
          <w:p w14:paraId="2E5ECB37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D47FF5">
              <w:t>12,74</w:t>
            </w:r>
          </w:p>
        </w:tc>
        <w:tc>
          <w:tcPr>
            <w:tcW w:w="1438" w:type="dxa"/>
          </w:tcPr>
          <w:p w14:paraId="05A6BDCC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108,27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68CBF327" w14:textId="77777777" w:rsidR="005C2F1B" w:rsidRPr="00C10012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C10012">
              <w:rPr>
                <w:b w:val="0"/>
                <w:bCs w:val="0"/>
                <w:color w:val="000000"/>
              </w:rPr>
              <w:t>49,96</w:t>
            </w:r>
          </w:p>
        </w:tc>
      </w:tr>
      <w:tr w:rsidR="005C2F1B" w14:paraId="224BCCA2" w14:textId="77777777" w:rsidTr="00C860AD">
        <w:trPr>
          <w:trHeight w:val="205"/>
          <w:jc w:val="center"/>
        </w:trPr>
        <w:tc>
          <w:tcPr>
            <w:tcW w:w="1536" w:type="dxa"/>
          </w:tcPr>
          <w:p w14:paraId="63C8D9FA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b/>
                <w:bCs/>
              </w:rPr>
              <w:t>6%</w:t>
            </w:r>
          </w:p>
        </w:tc>
        <w:tc>
          <w:tcPr>
            <w:tcW w:w="1367" w:type="dxa"/>
          </w:tcPr>
          <w:p w14:paraId="2B5F310D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16.429,788</w:t>
            </w:r>
          </w:p>
        </w:tc>
        <w:tc>
          <w:tcPr>
            <w:tcW w:w="1423" w:type="dxa"/>
          </w:tcPr>
          <w:p w14:paraId="7DE98268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D47FF5">
              <w:t>11,42</w:t>
            </w:r>
          </w:p>
        </w:tc>
        <w:tc>
          <w:tcPr>
            <w:tcW w:w="1438" w:type="dxa"/>
          </w:tcPr>
          <w:p w14:paraId="023CC2F3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97,22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700F9ECB" w14:textId="77777777" w:rsidR="005C2F1B" w:rsidRPr="00C10012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C10012">
              <w:rPr>
                <w:b w:val="0"/>
                <w:bCs w:val="0"/>
                <w:color w:val="000000"/>
              </w:rPr>
              <w:t>44,78</w:t>
            </w:r>
          </w:p>
        </w:tc>
      </w:tr>
      <w:tr w:rsidR="005C2F1B" w14:paraId="4F562D31" w14:textId="77777777" w:rsidTr="00C860AD">
        <w:trPr>
          <w:trHeight w:val="205"/>
          <w:jc w:val="center"/>
        </w:trPr>
        <w:tc>
          <w:tcPr>
            <w:tcW w:w="1536" w:type="dxa"/>
          </w:tcPr>
          <w:p w14:paraId="50F62935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b/>
                <w:bCs/>
              </w:rPr>
              <w:t>7%</w:t>
            </w:r>
          </w:p>
        </w:tc>
        <w:tc>
          <w:tcPr>
            <w:tcW w:w="1367" w:type="dxa"/>
          </w:tcPr>
          <w:p w14:paraId="0E97C59A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15.468,408</w:t>
            </w:r>
          </w:p>
        </w:tc>
        <w:tc>
          <w:tcPr>
            <w:tcW w:w="1423" w:type="dxa"/>
          </w:tcPr>
          <w:p w14:paraId="6F845546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D47FF5">
              <w:t>11,20</w:t>
            </w:r>
          </w:p>
        </w:tc>
        <w:tc>
          <w:tcPr>
            <w:tcW w:w="1438" w:type="dxa"/>
          </w:tcPr>
          <w:p w14:paraId="42C83E57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91,53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170C5644" w14:textId="77777777" w:rsidR="005C2F1B" w:rsidRPr="00C10012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C10012">
              <w:rPr>
                <w:b w:val="0"/>
                <w:bCs w:val="0"/>
                <w:color w:val="000000"/>
              </w:rPr>
              <w:t>43,92</w:t>
            </w:r>
          </w:p>
        </w:tc>
      </w:tr>
      <w:tr w:rsidR="005C2F1B" w14:paraId="6C187F55" w14:textId="77777777" w:rsidTr="00C860AD">
        <w:trPr>
          <w:trHeight w:val="215"/>
          <w:jc w:val="center"/>
        </w:trPr>
        <w:tc>
          <w:tcPr>
            <w:tcW w:w="1536" w:type="dxa"/>
          </w:tcPr>
          <w:p w14:paraId="38109D5F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b/>
                <w:bCs/>
              </w:rPr>
              <w:t>8%</w:t>
            </w:r>
          </w:p>
        </w:tc>
        <w:tc>
          <w:tcPr>
            <w:tcW w:w="1367" w:type="dxa"/>
          </w:tcPr>
          <w:p w14:paraId="707226EA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16.973,262</w:t>
            </w:r>
          </w:p>
        </w:tc>
        <w:tc>
          <w:tcPr>
            <w:tcW w:w="1423" w:type="dxa"/>
          </w:tcPr>
          <w:p w14:paraId="664BE44E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D47FF5">
              <w:t>11,64</w:t>
            </w:r>
          </w:p>
        </w:tc>
        <w:tc>
          <w:tcPr>
            <w:tcW w:w="1438" w:type="dxa"/>
          </w:tcPr>
          <w:p w14:paraId="08826393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100,43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0D32ACB6" w14:textId="77777777" w:rsidR="005C2F1B" w:rsidRPr="00C10012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C10012">
              <w:rPr>
                <w:b w:val="0"/>
                <w:bCs w:val="0"/>
                <w:color w:val="000000"/>
              </w:rPr>
              <w:t>45,65</w:t>
            </w:r>
          </w:p>
        </w:tc>
      </w:tr>
      <w:tr w:rsidR="005C2F1B" w14:paraId="7EFAFE7D" w14:textId="77777777" w:rsidTr="00C860AD">
        <w:trPr>
          <w:trHeight w:val="205"/>
          <w:jc w:val="center"/>
        </w:trPr>
        <w:tc>
          <w:tcPr>
            <w:tcW w:w="1536" w:type="dxa"/>
          </w:tcPr>
          <w:p w14:paraId="02D9C915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b/>
                <w:bCs/>
              </w:rPr>
              <w:t>9%</w:t>
            </w:r>
          </w:p>
        </w:tc>
        <w:tc>
          <w:tcPr>
            <w:tcW w:w="1367" w:type="dxa"/>
          </w:tcPr>
          <w:p w14:paraId="7803DF00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17.177,310</w:t>
            </w:r>
          </w:p>
        </w:tc>
        <w:tc>
          <w:tcPr>
            <w:tcW w:w="1423" w:type="dxa"/>
          </w:tcPr>
          <w:p w14:paraId="478F01EE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D47FF5">
              <w:t>12,74</w:t>
            </w:r>
          </w:p>
        </w:tc>
        <w:tc>
          <w:tcPr>
            <w:tcW w:w="1438" w:type="dxa"/>
          </w:tcPr>
          <w:p w14:paraId="5449ECD7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101,64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330FC4BB" w14:textId="77777777" w:rsidR="005C2F1B" w:rsidRPr="00C10012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C10012">
              <w:rPr>
                <w:b w:val="0"/>
                <w:bCs w:val="0"/>
                <w:color w:val="000000"/>
              </w:rPr>
              <w:t>49,96</w:t>
            </w:r>
          </w:p>
        </w:tc>
      </w:tr>
      <w:tr w:rsidR="005C2F1B" w14:paraId="25CFA9A9" w14:textId="77777777" w:rsidTr="00C860AD">
        <w:trPr>
          <w:trHeight w:val="205"/>
          <w:jc w:val="center"/>
        </w:trPr>
        <w:tc>
          <w:tcPr>
            <w:tcW w:w="1536" w:type="dxa"/>
          </w:tcPr>
          <w:p w14:paraId="7E020954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b/>
                <w:bCs/>
              </w:rPr>
              <w:t>10%</w:t>
            </w:r>
          </w:p>
        </w:tc>
        <w:tc>
          <w:tcPr>
            <w:tcW w:w="1367" w:type="dxa"/>
          </w:tcPr>
          <w:p w14:paraId="2F2CC88A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16.990,920</w:t>
            </w:r>
          </w:p>
        </w:tc>
        <w:tc>
          <w:tcPr>
            <w:tcW w:w="1423" w:type="dxa"/>
          </w:tcPr>
          <w:p w14:paraId="641614B2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D47FF5">
              <w:t>13,40</w:t>
            </w:r>
          </w:p>
        </w:tc>
        <w:tc>
          <w:tcPr>
            <w:tcW w:w="1438" w:type="dxa"/>
          </w:tcPr>
          <w:p w14:paraId="3E24E434" w14:textId="77777777" w:rsidR="005C2F1B" w:rsidRPr="00F31D65" w:rsidRDefault="005C2F1B" w:rsidP="00C860AD">
            <w:pPr>
              <w:tabs>
                <w:tab w:val="left" w:pos="1304"/>
              </w:tabs>
              <w:jc w:val="center"/>
              <w:rPr>
                <w:b/>
                <w:bCs/>
              </w:rPr>
            </w:pPr>
            <w:r w:rsidRPr="00F31D65">
              <w:rPr>
                <w:color w:val="000000"/>
              </w:rPr>
              <w:t>100,54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11" w:type="dxa"/>
          </w:tcPr>
          <w:p w14:paraId="28537C2E" w14:textId="77777777" w:rsidR="005C2F1B" w:rsidRPr="00C10012" w:rsidRDefault="005C2F1B" w:rsidP="00C860AD">
            <w:pPr>
              <w:tabs>
                <w:tab w:val="left" w:pos="1304"/>
              </w:tabs>
              <w:jc w:val="center"/>
              <w:rPr>
                <w:b w:val="0"/>
                <w:bCs w:val="0"/>
              </w:rPr>
            </w:pPr>
            <w:r w:rsidRPr="00C10012">
              <w:rPr>
                <w:b w:val="0"/>
                <w:bCs w:val="0"/>
                <w:color w:val="000000"/>
              </w:rPr>
              <w:t>52,55</w:t>
            </w:r>
          </w:p>
        </w:tc>
      </w:tr>
    </w:tbl>
    <w:p w14:paraId="5FB49806" w14:textId="77777777" w:rsidR="005C2F1B" w:rsidRDefault="005C2F1B"/>
    <w:sectPr w:rsidR="005C2F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F1B"/>
    <w:rsid w:val="00093C17"/>
    <w:rsid w:val="00152512"/>
    <w:rsid w:val="003423FF"/>
    <w:rsid w:val="005C2F1B"/>
    <w:rsid w:val="008B4C68"/>
    <w:rsid w:val="00D3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136E"/>
  <w15:chartTrackingRefBased/>
  <w15:docId w15:val="{1970EEB3-5FB0-481E-B765-CF26BB3E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F1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5C2F1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qFormat/>
    <w:rsid w:val="005C2F1B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ach.nurfadil@gmail.com</dc:creator>
  <cp:keywords/>
  <dc:description/>
  <cp:lastModifiedBy>ach.nurfadil@gmail.com</cp:lastModifiedBy>
  <cp:revision>1</cp:revision>
  <dcterms:created xsi:type="dcterms:W3CDTF">2024-07-02T12:59:00Z</dcterms:created>
  <dcterms:modified xsi:type="dcterms:W3CDTF">2024-07-02T13:04:00Z</dcterms:modified>
</cp:coreProperties>
</file>