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8F" w:rsidRPr="0085546E" w:rsidRDefault="00DD298F" w:rsidP="00DD298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426" w:hanging="426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Hasil Analisis SPSS</w:t>
      </w:r>
    </w:p>
    <w:p w:rsidR="00DD298F" w:rsidRPr="0085546E" w:rsidRDefault="00DD298F" w:rsidP="00DD298F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Validitas dan Reabilitas Skala LOC (</w:t>
      </w:r>
      <w:r w:rsidRPr="0085546E">
        <w:rPr>
          <w:rFonts w:ascii="Times New Roman" w:hAnsi="Times New Roman" w:cs="Times New Roman"/>
          <w:b/>
          <w:i/>
          <w:sz w:val="20"/>
          <w:szCs w:val="20"/>
        </w:rPr>
        <w:t>Locus Of Control</w:t>
      </w:r>
      <w:r w:rsidRPr="0085546E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701"/>
        <w:gridCol w:w="1763"/>
      </w:tblGrid>
      <w:tr w:rsidR="00032210" w:rsidRPr="0085546E" w:rsidTr="00400A42">
        <w:tc>
          <w:tcPr>
            <w:tcW w:w="2376" w:type="dxa"/>
          </w:tcPr>
          <w:p w:rsidR="00032210" w:rsidRPr="0085546E" w:rsidRDefault="00B214A1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Variabel</w:t>
            </w:r>
          </w:p>
        </w:tc>
        <w:tc>
          <w:tcPr>
            <w:tcW w:w="1701" w:type="dxa"/>
          </w:tcPr>
          <w:p w:rsidR="00032210" w:rsidRPr="0085546E" w:rsidRDefault="00032210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Jumlah Aitem</w:t>
            </w:r>
          </w:p>
        </w:tc>
        <w:tc>
          <w:tcPr>
            <w:tcW w:w="1763" w:type="dxa"/>
          </w:tcPr>
          <w:p w:rsidR="00032210" w:rsidRPr="0085546E" w:rsidRDefault="00032210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Cronbach’s Alpha</w:t>
            </w:r>
          </w:p>
        </w:tc>
      </w:tr>
      <w:tr w:rsidR="00032210" w:rsidRPr="0085546E" w:rsidTr="00400A42">
        <w:tc>
          <w:tcPr>
            <w:tcW w:w="2376" w:type="dxa"/>
          </w:tcPr>
          <w:p w:rsidR="00032210" w:rsidRPr="0085546E" w:rsidRDefault="00E20C0D" w:rsidP="00400A42">
            <w:pPr>
              <w:pStyle w:val="List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i/>
                <w:sz w:val="20"/>
                <w:szCs w:val="20"/>
              </w:rPr>
              <w:t>Locus Of Control</w:t>
            </w:r>
          </w:p>
        </w:tc>
        <w:tc>
          <w:tcPr>
            <w:tcW w:w="1701" w:type="dxa"/>
          </w:tcPr>
          <w:p w:rsidR="00032210" w:rsidRPr="0085546E" w:rsidRDefault="00B214A1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63" w:type="dxa"/>
          </w:tcPr>
          <w:p w:rsidR="00032210" w:rsidRPr="0085546E" w:rsidRDefault="00032210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20C0D" w:rsidRPr="0085546E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</w:tr>
    </w:tbl>
    <w:p w:rsidR="00032210" w:rsidRPr="0085546E" w:rsidRDefault="00032210" w:rsidP="00032210">
      <w:pPr>
        <w:pStyle w:val="ListParagraph"/>
        <w:widowControl w:val="0"/>
        <w:autoSpaceDE w:val="0"/>
        <w:autoSpaceDN w:val="0"/>
        <w:adjustRightInd w:val="0"/>
        <w:ind w:left="78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DD298F" w:rsidRPr="0085546E" w:rsidRDefault="00DD298F" w:rsidP="00DD298F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Validitas dan Realibitas Skala PWB (Psychological Well-Being)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701"/>
        <w:gridCol w:w="1763"/>
      </w:tblGrid>
      <w:tr w:rsidR="00032210" w:rsidRPr="0085546E" w:rsidTr="00400A42">
        <w:tc>
          <w:tcPr>
            <w:tcW w:w="2376" w:type="dxa"/>
          </w:tcPr>
          <w:p w:rsidR="00032210" w:rsidRPr="0085546E" w:rsidRDefault="00B214A1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Variabel</w:t>
            </w:r>
          </w:p>
        </w:tc>
        <w:tc>
          <w:tcPr>
            <w:tcW w:w="1701" w:type="dxa"/>
          </w:tcPr>
          <w:p w:rsidR="00032210" w:rsidRPr="0085546E" w:rsidRDefault="00032210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Jumlah Aitem</w:t>
            </w:r>
          </w:p>
        </w:tc>
        <w:tc>
          <w:tcPr>
            <w:tcW w:w="1763" w:type="dxa"/>
          </w:tcPr>
          <w:p w:rsidR="00032210" w:rsidRPr="0085546E" w:rsidRDefault="00032210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Cronbach’s Alpha</w:t>
            </w:r>
          </w:p>
        </w:tc>
      </w:tr>
      <w:tr w:rsidR="00032210" w:rsidRPr="0085546E" w:rsidTr="00400A42">
        <w:tc>
          <w:tcPr>
            <w:tcW w:w="2376" w:type="dxa"/>
          </w:tcPr>
          <w:p w:rsidR="00032210" w:rsidRPr="0085546E" w:rsidRDefault="00B214A1" w:rsidP="00B214A1">
            <w:pPr>
              <w:pStyle w:val="ListParagraph"/>
              <w:ind w:left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i/>
                <w:sz w:val="20"/>
                <w:szCs w:val="20"/>
              </w:rPr>
              <w:t>Psychological Well-Being</w:t>
            </w:r>
          </w:p>
        </w:tc>
        <w:tc>
          <w:tcPr>
            <w:tcW w:w="1701" w:type="dxa"/>
          </w:tcPr>
          <w:p w:rsidR="00032210" w:rsidRPr="0085546E" w:rsidRDefault="00B214A1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63" w:type="dxa"/>
          </w:tcPr>
          <w:p w:rsidR="00032210" w:rsidRPr="0085546E" w:rsidRDefault="00032210" w:rsidP="00B214A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20C0D" w:rsidRPr="0085546E"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</w:tr>
    </w:tbl>
    <w:p w:rsidR="00DD298F" w:rsidRPr="0085546E" w:rsidRDefault="00DD298F" w:rsidP="00DD298F">
      <w:pPr>
        <w:pStyle w:val="ListParagraph"/>
        <w:widowControl w:val="0"/>
        <w:autoSpaceDE w:val="0"/>
        <w:autoSpaceDN w:val="0"/>
        <w:adjustRightInd w:val="0"/>
        <w:ind w:left="78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DD298F" w:rsidRPr="0085546E" w:rsidRDefault="00DD298F" w:rsidP="00DD298F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Uji Normalitas</w:t>
      </w:r>
    </w:p>
    <w:tbl>
      <w:tblPr>
        <w:tblW w:w="5949" w:type="dxa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44"/>
        <w:gridCol w:w="1445"/>
        <w:gridCol w:w="1030"/>
        <w:gridCol w:w="1030"/>
      </w:tblGrid>
      <w:tr w:rsidR="00DD298F" w:rsidRPr="0085546E" w:rsidTr="00B214A1">
        <w:trPr>
          <w:cantSplit/>
        </w:trPr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One-Sample Kolmogorov-Smirnov Test</w:t>
            </w:r>
          </w:p>
        </w:tc>
      </w:tr>
      <w:tr w:rsidR="00DD298F" w:rsidRPr="0085546E" w:rsidTr="00B214A1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PWB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LOC</w:t>
            </w:r>
          </w:p>
        </w:tc>
      </w:tr>
      <w:tr w:rsidR="00DD298F" w:rsidRPr="0085546E" w:rsidTr="00B214A1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</w:t>
            </w:r>
          </w:p>
        </w:tc>
      </w:tr>
      <w:tr w:rsidR="00DD298F" w:rsidRPr="0085546E" w:rsidTr="00B214A1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Normal Parameters</w:t>
            </w: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56,16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67,81</w:t>
            </w:r>
          </w:p>
        </w:tc>
      </w:tr>
      <w:tr w:rsidR="00DD298F" w:rsidRPr="0085546E" w:rsidTr="00B214A1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10,555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4,660</w:t>
            </w:r>
          </w:p>
        </w:tc>
      </w:tr>
      <w:tr w:rsidR="00DD298F" w:rsidRPr="0085546E" w:rsidTr="00B214A1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Absolute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,315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,097</w:t>
            </w:r>
          </w:p>
        </w:tc>
      </w:tr>
      <w:tr w:rsidR="00DD298F" w:rsidRPr="0085546E" w:rsidTr="00B214A1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Positive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,315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,061</w:t>
            </w:r>
          </w:p>
        </w:tc>
      </w:tr>
      <w:tr w:rsidR="00DD298F" w:rsidRPr="0085546E" w:rsidTr="00B214A1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Negative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-,134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-,097</w:t>
            </w:r>
          </w:p>
        </w:tc>
      </w:tr>
      <w:tr w:rsidR="00DD298F" w:rsidRPr="0085546E" w:rsidTr="00B214A1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Test Statistic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,315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,097</w:t>
            </w:r>
          </w:p>
        </w:tc>
      </w:tr>
      <w:tr w:rsidR="00DD298F" w:rsidRPr="0085546E" w:rsidTr="00B214A1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Asymp. 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,006</w:t>
            </w: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,066</w:t>
            </w: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c</w:t>
            </w:r>
          </w:p>
        </w:tc>
      </w:tr>
      <w:tr w:rsidR="00DD298F" w:rsidRPr="0085546E" w:rsidTr="00B214A1">
        <w:trPr>
          <w:cantSplit/>
        </w:trPr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a. Test distribution is Normal.</w:t>
            </w:r>
          </w:p>
        </w:tc>
      </w:tr>
      <w:tr w:rsidR="00DD298F" w:rsidRPr="0085546E" w:rsidTr="00B214A1">
        <w:trPr>
          <w:cantSplit/>
        </w:trPr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b. Calculated from data.</w:t>
            </w:r>
          </w:p>
        </w:tc>
      </w:tr>
      <w:tr w:rsidR="00DD298F" w:rsidRPr="0085546E" w:rsidTr="00B214A1">
        <w:trPr>
          <w:cantSplit/>
        </w:trPr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c. Lilliefors Significance Correction.</w:t>
            </w:r>
          </w:p>
        </w:tc>
      </w:tr>
    </w:tbl>
    <w:p w:rsidR="00DD298F" w:rsidRPr="0085546E" w:rsidRDefault="00DD298F" w:rsidP="00DD298F">
      <w:pPr>
        <w:pStyle w:val="ListParagraph"/>
        <w:widowControl w:val="0"/>
        <w:autoSpaceDE w:val="0"/>
        <w:autoSpaceDN w:val="0"/>
        <w:adjustRightInd w:val="0"/>
        <w:ind w:left="78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DD298F" w:rsidRPr="0085546E" w:rsidRDefault="00DD298F" w:rsidP="00DD298F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Uji Linearitas</w:t>
      </w:r>
    </w:p>
    <w:tbl>
      <w:tblPr>
        <w:tblW w:w="8222" w:type="dxa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850"/>
        <w:gridCol w:w="1418"/>
        <w:gridCol w:w="1276"/>
        <w:gridCol w:w="709"/>
        <w:gridCol w:w="1134"/>
        <w:gridCol w:w="850"/>
        <w:gridCol w:w="851"/>
      </w:tblGrid>
      <w:tr w:rsidR="00DD298F" w:rsidRPr="0085546E" w:rsidTr="00B214A1">
        <w:trPr>
          <w:cantSplit/>
        </w:trPr>
        <w:tc>
          <w:tcPr>
            <w:tcW w:w="8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ANOVA Table</w:t>
            </w:r>
          </w:p>
        </w:tc>
      </w:tr>
      <w:tr w:rsidR="00DD298F" w:rsidRPr="0085546E" w:rsidTr="00B214A1">
        <w:trPr>
          <w:cantSplit/>
        </w:trPr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DD298F" w:rsidRPr="0085546E" w:rsidTr="00B214A1"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LOC * PWB</w:t>
            </w:r>
          </w:p>
        </w:tc>
        <w:tc>
          <w:tcPr>
            <w:tcW w:w="85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Between Groups</w:t>
            </w:r>
          </w:p>
        </w:tc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1902,613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86,482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39,455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,000</w:t>
            </w:r>
          </w:p>
        </w:tc>
      </w:tr>
      <w:tr w:rsidR="00DD298F" w:rsidRPr="0085546E" w:rsidTr="00B214A1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1322,779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1322,779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603,473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,000</w:t>
            </w:r>
          </w:p>
        </w:tc>
      </w:tr>
      <w:tr w:rsidR="00DD298F" w:rsidRPr="0085546E" w:rsidTr="00B214A1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579,834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27,611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12,597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,533</w:t>
            </w:r>
          </w:p>
        </w:tc>
      </w:tr>
      <w:tr w:rsidR="00DD298F" w:rsidRPr="0085546E" w:rsidTr="00B214A1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160,012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2,192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98F" w:rsidRPr="0085546E" w:rsidTr="00B214A1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2062,625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DD298F" w:rsidRPr="0085546E" w:rsidRDefault="00DD298F" w:rsidP="00B21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298F" w:rsidRPr="0085546E" w:rsidRDefault="00DD298F" w:rsidP="00DD298F">
      <w:pPr>
        <w:pStyle w:val="ListParagraph"/>
        <w:widowControl w:val="0"/>
        <w:autoSpaceDE w:val="0"/>
        <w:autoSpaceDN w:val="0"/>
        <w:adjustRightInd w:val="0"/>
        <w:ind w:left="78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DD298F" w:rsidRPr="0085546E" w:rsidRDefault="00DD298F" w:rsidP="00DD298F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Uji Hipotesis</w:t>
      </w:r>
    </w:p>
    <w:tbl>
      <w:tblPr>
        <w:tblW w:w="8221" w:type="dxa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2268"/>
        <w:gridCol w:w="1701"/>
        <w:gridCol w:w="1276"/>
        <w:gridCol w:w="1417"/>
      </w:tblGrid>
      <w:tr w:rsidR="00DD298F" w:rsidRPr="0085546E" w:rsidTr="002446DE">
        <w:trPr>
          <w:cantSplit/>
        </w:trPr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Correlations</w:t>
            </w:r>
          </w:p>
        </w:tc>
      </w:tr>
      <w:tr w:rsidR="00DD298F" w:rsidRPr="0085546E" w:rsidTr="002446DE">
        <w:trPr>
          <w:cantSplit/>
        </w:trPr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Locus of Control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Psychological well-being</w:t>
            </w:r>
          </w:p>
        </w:tc>
      </w:tr>
      <w:tr w:rsidR="00DD298F" w:rsidRPr="0085546E" w:rsidTr="002446DE">
        <w:trPr>
          <w:cantSplit/>
        </w:trPr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Spearman's rho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Locus of Control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Correlation Coefficient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,978</w:t>
            </w: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DD298F" w:rsidRPr="0085546E" w:rsidTr="002446DE">
        <w:trPr>
          <w:cantSplit/>
        </w:trPr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,000</w:t>
            </w:r>
          </w:p>
        </w:tc>
      </w:tr>
      <w:tr w:rsidR="00DD298F" w:rsidRPr="0085546E" w:rsidTr="002446DE">
        <w:trPr>
          <w:cantSplit/>
        </w:trPr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</w:t>
            </w:r>
          </w:p>
        </w:tc>
      </w:tr>
      <w:tr w:rsidR="00DD298F" w:rsidRPr="0085546E" w:rsidTr="002446DE">
        <w:trPr>
          <w:cantSplit/>
        </w:trPr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Psychological well-being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Correlation Coefficient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,978</w:t>
            </w: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1,000</w:t>
            </w:r>
          </w:p>
        </w:tc>
      </w:tr>
      <w:tr w:rsidR="00DD298F" w:rsidRPr="0085546E" w:rsidTr="002446DE">
        <w:trPr>
          <w:cantSplit/>
        </w:trPr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,000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</w:t>
            </w:r>
          </w:p>
        </w:tc>
      </w:tr>
      <w:tr w:rsidR="00DD298F" w:rsidRPr="0085546E" w:rsidTr="002446DE">
        <w:trPr>
          <w:cantSplit/>
        </w:trPr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</w:t>
            </w:r>
          </w:p>
        </w:tc>
      </w:tr>
      <w:tr w:rsidR="00DD298F" w:rsidRPr="0085546E" w:rsidTr="002446DE">
        <w:trPr>
          <w:cantSplit/>
        </w:trPr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298F" w:rsidRPr="0085546E" w:rsidRDefault="00DD298F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**. Correlation is significant at the 0.01 level (2-tailed).</w:t>
            </w:r>
          </w:p>
        </w:tc>
      </w:tr>
    </w:tbl>
    <w:p w:rsidR="00DD298F" w:rsidRPr="0085546E" w:rsidRDefault="00DD298F" w:rsidP="00DD298F">
      <w:pPr>
        <w:pStyle w:val="ListParagraph"/>
        <w:widowControl w:val="0"/>
        <w:autoSpaceDE w:val="0"/>
        <w:autoSpaceDN w:val="0"/>
        <w:adjustRightInd w:val="0"/>
        <w:ind w:left="786"/>
        <w:jc w:val="left"/>
        <w:rPr>
          <w:rFonts w:ascii="Times New Roman" w:hAnsi="Times New Roman" w:cs="Times New Roman"/>
          <w:b/>
          <w:sz w:val="20"/>
          <w:szCs w:val="20"/>
        </w:rPr>
      </w:pPr>
    </w:p>
    <w:p w:rsidR="00DD298F" w:rsidRPr="0085546E" w:rsidRDefault="00DD298F" w:rsidP="00DD298F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85546E">
        <w:rPr>
          <w:rFonts w:ascii="Times New Roman" w:hAnsi="Times New Roman" w:cs="Times New Roman"/>
          <w:b/>
          <w:sz w:val="20"/>
          <w:szCs w:val="20"/>
        </w:rPr>
        <w:t>R Square</w:t>
      </w:r>
    </w:p>
    <w:tbl>
      <w:tblPr>
        <w:tblW w:w="5872" w:type="dxa"/>
        <w:tblInd w:w="9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30"/>
        <w:gridCol w:w="1092"/>
        <w:gridCol w:w="1476"/>
        <w:gridCol w:w="1476"/>
        <w:gridCol w:w="798"/>
      </w:tblGrid>
      <w:tr w:rsidR="00032210" w:rsidRPr="0085546E" w:rsidTr="002446DE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</w:rPr>
            </w:pPr>
            <w:r w:rsidRPr="0085546E">
              <w:rPr>
                <w:rFonts w:ascii="Times New Roman" w:hAnsi="Times New Roman" w:cs="Times New Roman"/>
                <w:b/>
                <w:bCs/>
                <w:color w:val="010205"/>
                <w:sz w:val="20"/>
              </w:rPr>
              <w:t>Model Summary</w:t>
            </w:r>
          </w:p>
        </w:tc>
      </w:tr>
      <w:tr w:rsidR="00032210" w:rsidRPr="0085546E" w:rsidTr="002446DE">
        <w:trPr>
          <w:gridAfter w:val="1"/>
          <w:wAfter w:w="798" w:type="dxa"/>
          <w:cantSplit/>
        </w:trPr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18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264A60"/>
                <w:sz w:val="20"/>
                <w:szCs w:val="18"/>
              </w:rPr>
              <w:t>Std. Error of the Estimate</w:t>
            </w:r>
          </w:p>
        </w:tc>
      </w:tr>
      <w:tr w:rsidR="00032210" w:rsidRPr="0085546E" w:rsidTr="002446DE">
        <w:trPr>
          <w:gridAfter w:val="1"/>
          <w:wAfter w:w="798" w:type="dxa"/>
          <w:cantSplit/>
        </w:trPr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18"/>
              </w:rPr>
              <w:t>,836</w:t>
            </w:r>
            <w:r w:rsidRPr="0085546E">
              <w:rPr>
                <w:rFonts w:ascii="Times New Roman" w:hAnsi="Times New Roman" w:cs="Times New Roman"/>
                <w:color w:val="010205"/>
                <w:sz w:val="20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18"/>
              </w:rPr>
              <w:t>,699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18"/>
              </w:rPr>
              <w:t>,696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32210" w:rsidRPr="0085546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18"/>
              </w:rPr>
              <w:t>5,903</w:t>
            </w:r>
          </w:p>
        </w:tc>
      </w:tr>
      <w:tr w:rsidR="00032210" w:rsidRPr="002446DE" w:rsidTr="002446DE">
        <w:trPr>
          <w:cantSplit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210" w:rsidRPr="002446DE" w:rsidRDefault="00032210" w:rsidP="002446D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18"/>
              </w:rPr>
            </w:pPr>
            <w:r w:rsidRPr="0085546E">
              <w:rPr>
                <w:rFonts w:ascii="Times New Roman" w:hAnsi="Times New Roman" w:cs="Times New Roman"/>
                <w:color w:val="010205"/>
                <w:sz w:val="20"/>
                <w:szCs w:val="18"/>
              </w:rPr>
              <w:t>a. Predictors: (Constant), Y</w:t>
            </w:r>
          </w:p>
        </w:tc>
      </w:tr>
    </w:tbl>
    <w:p w:rsidR="00032210" w:rsidRPr="00DD298F" w:rsidRDefault="00032210" w:rsidP="00032210">
      <w:pPr>
        <w:pStyle w:val="ListParagraph"/>
        <w:widowControl w:val="0"/>
        <w:autoSpaceDE w:val="0"/>
        <w:autoSpaceDN w:val="0"/>
        <w:adjustRightInd w:val="0"/>
        <w:ind w:left="786"/>
        <w:jc w:val="left"/>
        <w:rPr>
          <w:rFonts w:ascii="Times New Roman" w:hAnsi="Times New Roman" w:cs="Times New Roman"/>
          <w:b/>
          <w:sz w:val="20"/>
          <w:szCs w:val="20"/>
        </w:rPr>
      </w:pPr>
    </w:p>
    <w:sectPr w:rsidR="00032210" w:rsidRPr="00DD298F" w:rsidSect="003B2607">
      <w:footerReference w:type="default" r:id="rId8"/>
      <w:pgSz w:w="11906" w:h="16838"/>
      <w:pgMar w:top="1701" w:right="1134" w:bottom="1134" w:left="1418" w:header="851" w:footer="19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3D4DFD" w15:done="0"/>
  <w15:commentEx w15:paraId="0645CB76" w15:done="0"/>
  <w15:commentEx w15:paraId="49E117A7" w15:done="0"/>
  <w15:commentEx w15:paraId="3E9B1A86" w15:done="0"/>
  <w15:commentEx w15:paraId="5F556A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FF04E31" w16cex:dateUtc="2023-12-26T10:36:00Z"/>
  <w16cex:commentExtensible w16cex:durableId="1F8A9EB9" w16cex:dateUtc="2023-12-26T12:44:00Z"/>
  <w16cex:commentExtensible w16cex:durableId="224C4C94" w16cex:dateUtc="2023-12-26T12:45:00Z"/>
  <w16cex:commentExtensible w16cex:durableId="348F5148" w16cex:dateUtc="2023-12-26T12:51:00Z"/>
  <w16cex:commentExtensible w16cex:durableId="0FA8B663" w16cex:dateUtc="2023-12-26T12:51:00Z"/>
  <w16cex:commentExtensible w16cex:durableId="1B36B523" w16cex:dateUtc="2023-12-26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C9A8A8" w16cid:durableId="20B3726D"/>
  <w16cid:commentId w16cid:paraId="28D794F5" w16cid:durableId="1FF04E31"/>
  <w16cid:commentId w16cid:paraId="2BDACFD8" w16cid:durableId="1F8A9EB9"/>
  <w16cid:commentId w16cid:paraId="63D95DE1" w16cid:durableId="224C4C94"/>
  <w16cid:commentId w16cid:paraId="03C80611" w16cid:durableId="348F5148"/>
  <w16cid:commentId w16cid:paraId="6427C52B" w16cid:durableId="0FA8B663"/>
  <w16cid:commentId w16cid:paraId="7D38BB30" w16cid:durableId="1B36B52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3FC" w:rsidRDefault="00C533FC" w:rsidP="00C97EDE">
      <w:pPr>
        <w:spacing w:after="0" w:line="240" w:lineRule="auto"/>
      </w:pPr>
      <w:r>
        <w:separator/>
      </w:r>
    </w:p>
  </w:endnote>
  <w:endnote w:type="continuationSeparator" w:id="1">
    <w:p w:rsidR="00C533FC" w:rsidRDefault="00C533FC" w:rsidP="00C97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9FF" w:rsidRPr="007C21F2" w:rsidRDefault="00ED69FF" w:rsidP="007C21F2">
    <w:pPr>
      <w:pStyle w:val="Footer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3FC" w:rsidRDefault="00C533FC" w:rsidP="00C97EDE">
      <w:pPr>
        <w:spacing w:after="0" w:line="240" w:lineRule="auto"/>
      </w:pPr>
      <w:r>
        <w:separator/>
      </w:r>
    </w:p>
  </w:footnote>
  <w:footnote w:type="continuationSeparator" w:id="1">
    <w:p w:rsidR="00C533FC" w:rsidRDefault="00C533FC" w:rsidP="00C97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5EDA"/>
    <w:multiLevelType w:val="hybridMultilevel"/>
    <w:tmpl w:val="E4900C4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B7600"/>
    <w:multiLevelType w:val="hybridMultilevel"/>
    <w:tmpl w:val="5A526A9C"/>
    <w:lvl w:ilvl="0" w:tplc="7EDAE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85C78A9"/>
    <w:multiLevelType w:val="hybridMultilevel"/>
    <w:tmpl w:val="871223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57048"/>
    <w:multiLevelType w:val="multilevel"/>
    <w:tmpl w:val="92426ECE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27333"/>
    <w:multiLevelType w:val="multilevel"/>
    <w:tmpl w:val="77DA6BA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>
    <w:nsid w:val="33655E9C"/>
    <w:multiLevelType w:val="hybridMultilevel"/>
    <w:tmpl w:val="B8203F2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A43F2"/>
    <w:multiLevelType w:val="hybridMultilevel"/>
    <w:tmpl w:val="2238368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23976"/>
    <w:multiLevelType w:val="hybridMultilevel"/>
    <w:tmpl w:val="CFE2B6DC"/>
    <w:lvl w:ilvl="0" w:tplc="F544C99A">
      <w:start w:val="1"/>
      <w:numFmt w:val="upperLetter"/>
      <w:lvlText w:val="%1."/>
      <w:lvlJc w:val="left"/>
      <w:pPr>
        <w:ind w:left="786" w:hanging="360"/>
      </w:pPr>
    </w:lvl>
    <w:lvl w:ilvl="1" w:tplc="38090019">
      <w:start w:val="1"/>
      <w:numFmt w:val="lowerLetter"/>
      <w:lvlText w:val="%2."/>
      <w:lvlJc w:val="left"/>
      <w:pPr>
        <w:ind w:left="1506" w:hanging="360"/>
      </w:pPr>
    </w:lvl>
    <w:lvl w:ilvl="2" w:tplc="3809001B">
      <w:start w:val="1"/>
      <w:numFmt w:val="lowerRoman"/>
      <w:lvlText w:val="%3."/>
      <w:lvlJc w:val="right"/>
      <w:pPr>
        <w:ind w:left="2226" w:hanging="180"/>
      </w:pPr>
    </w:lvl>
    <w:lvl w:ilvl="3" w:tplc="3809000F">
      <w:start w:val="1"/>
      <w:numFmt w:val="decimal"/>
      <w:lvlText w:val="%4."/>
      <w:lvlJc w:val="left"/>
      <w:pPr>
        <w:ind w:left="2946" w:hanging="360"/>
      </w:pPr>
    </w:lvl>
    <w:lvl w:ilvl="4" w:tplc="38090019">
      <w:start w:val="1"/>
      <w:numFmt w:val="lowerLetter"/>
      <w:lvlText w:val="%5."/>
      <w:lvlJc w:val="left"/>
      <w:pPr>
        <w:ind w:left="3666" w:hanging="360"/>
      </w:pPr>
    </w:lvl>
    <w:lvl w:ilvl="5" w:tplc="3809001B">
      <w:start w:val="1"/>
      <w:numFmt w:val="lowerRoman"/>
      <w:lvlText w:val="%6."/>
      <w:lvlJc w:val="right"/>
      <w:pPr>
        <w:ind w:left="4386" w:hanging="180"/>
      </w:pPr>
    </w:lvl>
    <w:lvl w:ilvl="6" w:tplc="3809000F">
      <w:start w:val="1"/>
      <w:numFmt w:val="decimal"/>
      <w:lvlText w:val="%7."/>
      <w:lvlJc w:val="left"/>
      <w:pPr>
        <w:ind w:left="5106" w:hanging="360"/>
      </w:pPr>
    </w:lvl>
    <w:lvl w:ilvl="7" w:tplc="38090019">
      <w:start w:val="1"/>
      <w:numFmt w:val="lowerLetter"/>
      <w:lvlText w:val="%8."/>
      <w:lvlJc w:val="left"/>
      <w:pPr>
        <w:ind w:left="5826" w:hanging="360"/>
      </w:pPr>
    </w:lvl>
    <w:lvl w:ilvl="8" w:tplc="380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D8A6AD6"/>
    <w:multiLevelType w:val="hybridMultilevel"/>
    <w:tmpl w:val="DB500EC6"/>
    <w:lvl w:ilvl="0" w:tplc="ECCCE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444D8"/>
    <w:multiLevelType w:val="hybridMultilevel"/>
    <w:tmpl w:val="B4582A62"/>
    <w:lvl w:ilvl="0" w:tplc="7204A2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005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4ED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24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212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061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7C8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A1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870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C862464"/>
    <w:multiLevelType w:val="hybridMultilevel"/>
    <w:tmpl w:val="78886332"/>
    <w:lvl w:ilvl="0" w:tplc="63482C1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74CF6"/>
    <w:multiLevelType w:val="hybridMultilevel"/>
    <w:tmpl w:val="6B5CFF9C"/>
    <w:lvl w:ilvl="0" w:tplc="59548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9635B"/>
    <w:multiLevelType w:val="hybridMultilevel"/>
    <w:tmpl w:val="ED1280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cer">
    <w15:presenceInfo w15:providerId="None" w15:userId="ac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5B7CD4"/>
    <w:rsid w:val="00005AC1"/>
    <w:rsid w:val="00005D75"/>
    <w:rsid w:val="000140B0"/>
    <w:rsid w:val="00016376"/>
    <w:rsid w:val="00016EA7"/>
    <w:rsid w:val="000215C0"/>
    <w:rsid w:val="00026B54"/>
    <w:rsid w:val="000315AB"/>
    <w:rsid w:val="00032210"/>
    <w:rsid w:val="00037970"/>
    <w:rsid w:val="00052311"/>
    <w:rsid w:val="00062A87"/>
    <w:rsid w:val="00066C37"/>
    <w:rsid w:val="00067929"/>
    <w:rsid w:val="00067CE4"/>
    <w:rsid w:val="0007663D"/>
    <w:rsid w:val="00083278"/>
    <w:rsid w:val="000847D6"/>
    <w:rsid w:val="000A7BFC"/>
    <w:rsid w:val="000B34E9"/>
    <w:rsid w:val="000B466E"/>
    <w:rsid w:val="000D46A8"/>
    <w:rsid w:val="000D5EF0"/>
    <w:rsid w:val="000E224B"/>
    <w:rsid w:val="000E2B6C"/>
    <w:rsid w:val="000E2E19"/>
    <w:rsid w:val="000E3EAF"/>
    <w:rsid w:val="000F31E4"/>
    <w:rsid w:val="00101AAA"/>
    <w:rsid w:val="001053CB"/>
    <w:rsid w:val="00106E6E"/>
    <w:rsid w:val="00110B9A"/>
    <w:rsid w:val="00111C6F"/>
    <w:rsid w:val="00113F7F"/>
    <w:rsid w:val="00123E0D"/>
    <w:rsid w:val="001268C2"/>
    <w:rsid w:val="001319C5"/>
    <w:rsid w:val="001449AD"/>
    <w:rsid w:val="001461D4"/>
    <w:rsid w:val="00160D4D"/>
    <w:rsid w:val="0018530D"/>
    <w:rsid w:val="001859D1"/>
    <w:rsid w:val="00185B42"/>
    <w:rsid w:val="001910B5"/>
    <w:rsid w:val="001A0B35"/>
    <w:rsid w:val="001A64C1"/>
    <w:rsid w:val="001B037D"/>
    <w:rsid w:val="001B0AD9"/>
    <w:rsid w:val="001B5EC1"/>
    <w:rsid w:val="001D0209"/>
    <w:rsid w:val="001E0C5B"/>
    <w:rsid w:val="001E1B46"/>
    <w:rsid w:val="001E3F67"/>
    <w:rsid w:val="001E469F"/>
    <w:rsid w:val="001E49E0"/>
    <w:rsid w:val="001F590F"/>
    <w:rsid w:val="0020075C"/>
    <w:rsid w:val="0020417E"/>
    <w:rsid w:val="002106FF"/>
    <w:rsid w:val="00210AB8"/>
    <w:rsid w:val="00216473"/>
    <w:rsid w:val="00217F4C"/>
    <w:rsid w:val="0022357E"/>
    <w:rsid w:val="00234903"/>
    <w:rsid w:val="00235BA2"/>
    <w:rsid w:val="00235D36"/>
    <w:rsid w:val="00236337"/>
    <w:rsid w:val="00237148"/>
    <w:rsid w:val="00242E29"/>
    <w:rsid w:val="002432AC"/>
    <w:rsid w:val="002446DE"/>
    <w:rsid w:val="002505AD"/>
    <w:rsid w:val="002507A6"/>
    <w:rsid w:val="002518AB"/>
    <w:rsid w:val="00252EB6"/>
    <w:rsid w:val="002660B8"/>
    <w:rsid w:val="002672D6"/>
    <w:rsid w:val="00272228"/>
    <w:rsid w:val="002722B2"/>
    <w:rsid w:val="00290AAD"/>
    <w:rsid w:val="00291591"/>
    <w:rsid w:val="002916B3"/>
    <w:rsid w:val="002A557E"/>
    <w:rsid w:val="002B3923"/>
    <w:rsid w:val="002B4B5E"/>
    <w:rsid w:val="002B6E71"/>
    <w:rsid w:val="002B7B5E"/>
    <w:rsid w:val="002C129E"/>
    <w:rsid w:val="002D1504"/>
    <w:rsid w:val="002D290F"/>
    <w:rsid w:val="002D534A"/>
    <w:rsid w:val="002E0974"/>
    <w:rsid w:val="002E1E33"/>
    <w:rsid w:val="002F0D7B"/>
    <w:rsid w:val="002F10C2"/>
    <w:rsid w:val="00303E83"/>
    <w:rsid w:val="00307E07"/>
    <w:rsid w:val="003101D0"/>
    <w:rsid w:val="0031105F"/>
    <w:rsid w:val="003156BC"/>
    <w:rsid w:val="00322D94"/>
    <w:rsid w:val="003262B4"/>
    <w:rsid w:val="0033175B"/>
    <w:rsid w:val="00335385"/>
    <w:rsid w:val="00335A48"/>
    <w:rsid w:val="00340652"/>
    <w:rsid w:val="0034345C"/>
    <w:rsid w:val="0034655E"/>
    <w:rsid w:val="003574BB"/>
    <w:rsid w:val="00357F2A"/>
    <w:rsid w:val="00360AE2"/>
    <w:rsid w:val="00370507"/>
    <w:rsid w:val="00380B73"/>
    <w:rsid w:val="003936B9"/>
    <w:rsid w:val="003969EB"/>
    <w:rsid w:val="003971FE"/>
    <w:rsid w:val="003A004F"/>
    <w:rsid w:val="003A11DB"/>
    <w:rsid w:val="003B2607"/>
    <w:rsid w:val="003B7B83"/>
    <w:rsid w:val="003C22D0"/>
    <w:rsid w:val="003C51A5"/>
    <w:rsid w:val="003D6015"/>
    <w:rsid w:val="003D6204"/>
    <w:rsid w:val="003E5536"/>
    <w:rsid w:val="003F3DD2"/>
    <w:rsid w:val="00400A42"/>
    <w:rsid w:val="00402C2C"/>
    <w:rsid w:val="00402D3A"/>
    <w:rsid w:val="004079DC"/>
    <w:rsid w:val="00413B50"/>
    <w:rsid w:val="00414E89"/>
    <w:rsid w:val="004251F3"/>
    <w:rsid w:val="00433E71"/>
    <w:rsid w:val="0043688F"/>
    <w:rsid w:val="00436A0A"/>
    <w:rsid w:val="00454900"/>
    <w:rsid w:val="004555F1"/>
    <w:rsid w:val="00470BDE"/>
    <w:rsid w:val="00481927"/>
    <w:rsid w:val="00485E1B"/>
    <w:rsid w:val="00486365"/>
    <w:rsid w:val="00492436"/>
    <w:rsid w:val="004A0030"/>
    <w:rsid w:val="004A32D3"/>
    <w:rsid w:val="004B3BB9"/>
    <w:rsid w:val="004C4345"/>
    <w:rsid w:val="004C72AF"/>
    <w:rsid w:val="004D37B1"/>
    <w:rsid w:val="004D50A6"/>
    <w:rsid w:val="004E4A25"/>
    <w:rsid w:val="004F0A37"/>
    <w:rsid w:val="004F167C"/>
    <w:rsid w:val="00506F16"/>
    <w:rsid w:val="00533F96"/>
    <w:rsid w:val="005455C5"/>
    <w:rsid w:val="00545776"/>
    <w:rsid w:val="005474F5"/>
    <w:rsid w:val="00550E8C"/>
    <w:rsid w:val="0055685D"/>
    <w:rsid w:val="00561637"/>
    <w:rsid w:val="00561BD2"/>
    <w:rsid w:val="00570BF9"/>
    <w:rsid w:val="00581614"/>
    <w:rsid w:val="00593960"/>
    <w:rsid w:val="005A63AD"/>
    <w:rsid w:val="005B7CD4"/>
    <w:rsid w:val="005C7B35"/>
    <w:rsid w:val="005D10C8"/>
    <w:rsid w:val="005D3F21"/>
    <w:rsid w:val="005D4AF3"/>
    <w:rsid w:val="005E05A6"/>
    <w:rsid w:val="005E11B2"/>
    <w:rsid w:val="005E2086"/>
    <w:rsid w:val="005E5B45"/>
    <w:rsid w:val="005E760E"/>
    <w:rsid w:val="005F6DBD"/>
    <w:rsid w:val="006006EC"/>
    <w:rsid w:val="00600708"/>
    <w:rsid w:val="006028D2"/>
    <w:rsid w:val="00606358"/>
    <w:rsid w:val="00607847"/>
    <w:rsid w:val="006117B9"/>
    <w:rsid w:val="0061460E"/>
    <w:rsid w:val="00620587"/>
    <w:rsid w:val="006210E3"/>
    <w:rsid w:val="00633FD8"/>
    <w:rsid w:val="00634486"/>
    <w:rsid w:val="00634B4E"/>
    <w:rsid w:val="0063795F"/>
    <w:rsid w:val="00647FE5"/>
    <w:rsid w:val="00650BB2"/>
    <w:rsid w:val="006546E6"/>
    <w:rsid w:val="0065795A"/>
    <w:rsid w:val="0066142E"/>
    <w:rsid w:val="0066307C"/>
    <w:rsid w:val="00665351"/>
    <w:rsid w:val="0067018B"/>
    <w:rsid w:val="0067555A"/>
    <w:rsid w:val="00683CA0"/>
    <w:rsid w:val="00683CF8"/>
    <w:rsid w:val="00687068"/>
    <w:rsid w:val="00692BF9"/>
    <w:rsid w:val="00693D5F"/>
    <w:rsid w:val="006955F8"/>
    <w:rsid w:val="006A47A4"/>
    <w:rsid w:val="006B0BE4"/>
    <w:rsid w:val="006B2779"/>
    <w:rsid w:val="006B2C24"/>
    <w:rsid w:val="006B6028"/>
    <w:rsid w:val="006C0932"/>
    <w:rsid w:val="006C112F"/>
    <w:rsid w:val="006C2C1E"/>
    <w:rsid w:val="006C4754"/>
    <w:rsid w:val="006D079C"/>
    <w:rsid w:val="006D615B"/>
    <w:rsid w:val="006E071A"/>
    <w:rsid w:val="006E1234"/>
    <w:rsid w:val="006E6CBE"/>
    <w:rsid w:val="006F096E"/>
    <w:rsid w:val="006F5EC3"/>
    <w:rsid w:val="006F747F"/>
    <w:rsid w:val="007061E1"/>
    <w:rsid w:val="007071C3"/>
    <w:rsid w:val="00707EB3"/>
    <w:rsid w:val="0071059B"/>
    <w:rsid w:val="00716AAD"/>
    <w:rsid w:val="00724130"/>
    <w:rsid w:val="00725D5E"/>
    <w:rsid w:val="007346CF"/>
    <w:rsid w:val="00734EAE"/>
    <w:rsid w:val="00736F83"/>
    <w:rsid w:val="00741F4B"/>
    <w:rsid w:val="00743781"/>
    <w:rsid w:val="00745E44"/>
    <w:rsid w:val="00761ECA"/>
    <w:rsid w:val="00765B0C"/>
    <w:rsid w:val="007700ED"/>
    <w:rsid w:val="007738A5"/>
    <w:rsid w:val="00773F74"/>
    <w:rsid w:val="00777301"/>
    <w:rsid w:val="007850F1"/>
    <w:rsid w:val="00793E85"/>
    <w:rsid w:val="007A1DF3"/>
    <w:rsid w:val="007A332F"/>
    <w:rsid w:val="007C21F2"/>
    <w:rsid w:val="007C23D2"/>
    <w:rsid w:val="007D56BD"/>
    <w:rsid w:val="007D5CBE"/>
    <w:rsid w:val="007D5E36"/>
    <w:rsid w:val="007E0DAE"/>
    <w:rsid w:val="007F0142"/>
    <w:rsid w:val="007F2E43"/>
    <w:rsid w:val="007F3135"/>
    <w:rsid w:val="00803928"/>
    <w:rsid w:val="00814837"/>
    <w:rsid w:val="0081608C"/>
    <w:rsid w:val="008233AB"/>
    <w:rsid w:val="00827540"/>
    <w:rsid w:val="00831A74"/>
    <w:rsid w:val="0084152B"/>
    <w:rsid w:val="0084780E"/>
    <w:rsid w:val="00853C27"/>
    <w:rsid w:val="0085546E"/>
    <w:rsid w:val="00856A60"/>
    <w:rsid w:val="008666AC"/>
    <w:rsid w:val="00866780"/>
    <w:rsid w:val="00867B6E"/>
    <w:rsid w:val="00867F5F"/>
    <w:rsid w:val="008719D9"/>
    <w:rsid w:val="008754B8"/>
    <w:rsid w:val="008803EF"/>
    <w:rsid w:val="00884634"/>
    <w:rsid w:val="0088579D"/>
    <w:rsid w:val="00886389"/>
    <w:rsid w:val="00896C4F"/>
    <w:rsid w:val="008A4FF1"/>
    <w:rsid w:val="008A753D"/>
    <w:rsid w:val="008B2721"/>
    <w:rsid w:val="008B72A5"/>
    <w:rsid w:val="008C462C"/>
    <w:rsid w:val="008D0A66"/>
    <w:rsid w:val="008E50D6"/>
    <w:rsid w:val="008E78FF"/>
    <w:rsid w:val="009048ED"/>
    <w:rsid w:val="00912417"/>
    <w:rsid w:val="00924564"/>
    <w:rsid w:val="00924F79"/>
    <w:rsid w:val="009375FC"/>
    <w:rsid w:val="009465C4"/>
    <w:rsid w:val="0095360B"/>
    <w:rsid w:val="0095572C"/>
    <w:rsid w:val="00963529"/>
    <w:rsid w:val="00964C77"/>
    <w:rsid w:val="00967D4D"/>
    <w:rsid w:val="00970014"/>
    <w:rsid w:val="00973B70"/>
    <w:rsid w:val="00990861"/>
    <w:rsid w:val="00991C53"/>
    <w:rsid w:val="009968DF"/>
    <w:rsid w:val="009A198C"/>
    <w:rsid w:val="009A3C93"/>
    <w:rsid w:val="009A3F64"/>
    <w:rsid w:val="009A4AD4"/>
    <w:rsid w:val="009A7090"/>
    <w:rsid w:val="009B7B66"/>
    <w:rsid w:val="009C2D18"/>
    <w:rsid w:val="009C5B3B"/>
    <w:rsid w:val="009D14AE"/>
    <w:rsid w:val="009E6047"/>
    <w:rsid w:val="009F2ED7"/>
    <w:rsid w:val="009F6943"/>
    <w:rsid w:val="00A00EAD"/>
    <w:rsid w:val="00A0570F"/>
    <w:rsid w:val="00A153D5"/>
    <w:rsid w:val="00A16907"/>
    <w:rsid w:val="00A16B9A"/>
    <w:rsid w:val="00A2345C"/>
    <w:rsid w:val="00A2371B"/>
    <w:rsid w:val="00A32E4D"/>
    <w:rsid w:val="00A3303E"/>
    <w:rsid w:val="00A33260"/>
    <w:rsid w:val="00A34EA9"/>
    <w:rsid w:val="00A46ED7"/>
    <w:rsid w:val="00A526E2"/>
    <w:rsid w:val="00A54DD2"/>
    <w:rsid w:val="00A54F69"/>
    <w:rsid w:val="00A56067"/>
    <w:rsid w:val="00A572CB"/>
    <w:rsid w:val="00A57F0A"/>
    <w:rsid w:val="00A61D1A"/>
    <w:rsid w:val="00A71B8F"/>
    <w:rsid w:val="00A726A4"/>
    <w:rsid w:val="00A7325B"/>
    <w:rsid w:val="00A839DC"/>
    <w:rsid w:val="00A90B00"/>
    <w:rsid w:val="00A92863"/>
    <w:rsid w:val="00AA1CC4"/>
    <w:rsid w:val="00AA294F"/>
    <w:rsid w:val="00AA3848"/>
    <w:rsid w:val="00AA7EF9"/>
    <w:rsid w:val="00AB20A8"/>
    <w:rsid w:val="00AB705A"/>
    <w:rsid w:val="00AC1927"/>
    <w:rsid w:val="00AE2972"/>
    <w:rsid w:val="00AE41D6"/>
    <w:rsid w:val="00AE73A7"/>
    <w:rsid w:val="00AF61DC"/>
    <w:rsid w:val="00AF64FE"/>
    <w:rsid w:val="00AF6B98"/>
    <w:rsid w:val="00B00837"/>
    <w:rsid w:val="00B03606"/>
    <w:rsid w:val="00B13BA1"/>
    <w:rsid w:val="00B13CEF"/>
    <w:rsid w:val="00B13DE4"/>
    <w:rsid w:val="00B1464F"/>
    <w:rsid w:val="00B214A1"/>
    <w:rsid w:val="00B21C0A"/>
    <w:rsid w:val="00B25FF3"/>
    <w:rsid w:val="00B31813"/>
    <w:rsid w:val="00B36517"/>
    <w:rsid w:val="00B41F3D"/>
    <w:rsid w:val="00B91705"/>
    <w:rsid w:val="00BA27F1"/>
    <w:rsid w:val="00BA3A59"/>
    <w:rsid w:val="00BA44ED"/>
    <w:rsid w:val="00BA464A"/>
    <w:rsid w:val="00BB246F"/>
    <w:rsid w:val="00BC415B"/>
    <w:rsid w:val="00BC5C33"/>
    <w:rsid w:val="00BC619B"/>
    <w:rsid w:val="00BD4B03"/>
    <w:rsid w:val="00BE3361"/>
    <w:rsid w:val="00BE3A55"/>
    <w:rsid w:val="00BE7CDA"/>
    <w:rsid w:val="00BF27BB"/>
    <w:rsid w:val="00BF49EC"/>
    <w:rsid w:val="00C00DB6"/>
    <w:rsid w:val="00C0153E"/>
    <w:rsid w:val="00C26F36"/>
    <w:rsid w:val="00C26F61"/>
    <w:rsid w:val="00C30D48"/>
    <w:rsid w:val="00C42A3E"/>
    <w:rsid w:val="00C437B2"/>
    <w:rsid w:val="00C533FC"/>
    <w:rsid w:val="00C55236"/>
    <w:rsid w:val="00C562B5"/>
    <w:rsid w:val="00C80E03"/>
    <w:rsid w:val="00C82B5E"/>
    <w:rsid w:val="00C93BDB"/>
    <w:rsid w:val="00C95EF4"/>
    <w:rsid w:val="00C97EDE"/>
    <w:rsid w:val="00CA008A"/>
    <w:rsid w:val="00CA28DD"/>
    <w:rsid w:val="00CA431E"/>
    <w:rsid w:val="00CB1359"/>
    <w:rsid w:val="00CB7E0D"/>
    <w:rsid w:val="00CD35BD"/>
    <w:rsid w:val="00CD6F1D"/>
    <w:rsid w:val="00CE1415"/>
    <w:rsid w:val="00CE57FE"/>
    <w:rsid w:val="00CE69AE"/>
    <w:rsid w:val="00CF4B18"/>
    <w:rsid w:val="00CF688F"/>
    <w:rsid w:val="00D051E3"/>
    <w:rsid w:val="00D05B6E"/>
    <w:rsid w:val="00D06DBD"/>
    <w:rsid w:val="00D11239"/>
    <w:rsid w:val="00D14007"/>
    <w:rsid w:val="00D2062D"/>
    <w:rsid w:val="00D214CB"/>
    <w:rsid w:val="00D31C52"/>
    <w:rsid w:val="00D31DE1"/>
    <w:rsid w:val="00D42825"/>
    <w:rsid w:val="00D442F5"/>
    <w:rsid w:val="00D52018"/>
    <w:rsid w:val="00D570DF"/>
    <w:rsid w:val="00D630F9"/>
    <w:rsid w:val="00D64B2D"/>
    <w:rsid w:val="00D678C8"/>
    <w:rsid w:val="00D705CD"/>
    <w:rsid w:val="00D71887"/>
    <w:rsid w:val="00D769F0"/>
    <w:rsid w:val="00D820E7"/>
    <w:rsid w:val="00D832BC"/>
    <w:rsid w:val="00D90D09"/>
    <w:rsid w:val="00D936D5"/>
    <w:rsid w:val="00D96CE5"/>
    <w:rsid w:val="00DA2A8F"/>
    <w:rsid w:val="00DB7802"/>
    <w:rsid w:val="00DC20C2"/>
    <w:rsid w:val="00DC36DE"/>
    <w:rsid w:val="00DC561A"/>
    <w:rsid w:val="00DD1353"/>
    <w:rsid w:val="00DD150F"/>
    <w:rsid w:val="00DD298F"/>
    <w:rsid w:val="00DD7276"/>
    <w:rsid w:val="00DE5F86"/>
    <w:rsid w:val="00DF487C"/>
    <w:rsid w:val="00DF6DE4"/>
    <w:rsid w:val="00E017D5"/>
    <w:rsid w:val="00E03C2E"/>
    <w:rsid w:val="00E03CE1"/>
    <w:rsid w:val="00E04D25"/>
    <w:rsid w:val="00E12C75"/>
    <w:rsid w:val="00E153A9"/>
    <w:rsid w:val="00E20C0D"/>
    <w:rsid w:val="00E26F7A"/>
    <w:rsid w:val="00E27316"/>
    <w:rsid w:val="00E318A8"/>
    <w:rsid w:val="00E41BFA"/>
    <w:rsid w:val="00E42272"/>
    <w:rsid w:val="00E45685"/>
    <w:rsid w:val="00E463A5"/>
    <w:rsid w:val="00E608AD"/>
    <w:rsid w:val="00E6224C"/>
    <w:rsid w:val="00E66D40"/>
    <w:rsid w:val="00E67329"/>
    <w:rsid w:val="00E72A51"/>
    <w:rsid w:val="00E7471A"/>
    <w:rsid w:val="00E82289"/>
    <w:rsid w:val="00E84865"/>
    <w:rsid w:val="00E91128"/>
    <w:rsid w:val="00E96211"/>
    <w:rsid w:val="00EA2584"/>
    <w:rsid w:val="00EA7B56"/>
    <w:rsid w:val="00EB12CD"/>
    <w:rsid w:val="00EB6B47"/>
    <w:rsid w:val="00EC1430"/>
    <w:rsid w:val="00EC498D"/>
    <w:rsid w:val="00EC5169"/>
    <w:rsid w:val="00ED432F"/>
    <w:rsid w:val="00ED69FF"/>
    <w:rsid w:val="00EE15C4"/>
    <w:rsid w:val="00EE4B6F"/>
    <w:rsid w:val="00EE7584"/>
    <w:rsid w:val="00EF62CF"/>
    <w:rsid w:val="00F11334"/>
    <w:rsid w:val="00F21099"/>
    <w:rsid w:val="00F240C9"/>
    <w:rsid w:val="00F273E5"/>
    <w:rsid w:val="00F31C9B"/>
    <w:rsid w:val="00F338A2"/>
    <w:rsid w:val="00F36F35"/>
    <w:rsid w:val="00F41B63"/>
    <w:rsid w:val="00F44D67"/>
    <w:rsid w:val="00F46B92"/>
    <w:rsid w:val="00F50E97"/>
    <w:rsid w:val="00F53762"/>
    <w:rsid w:val="00F61026"/>
    <w:rsid w:val="00F677C8"/>
    <w:rsid w:val="00F73E66"/>
    <w:rsid w:val="00F9365D"/>
    <w:rsid w:val="00FA01F5"/>
    <w:rsid w:val="00FA1E1F"/>
    <w:rsid w:val="00FA3920"/>
    <w:rsid w:val="00FA4F79"/>
    <w:rsid w:val="00FB581C"/>
    <w:rsid w:val="00FC3F07"/>
    <w:rsid w:val="00FC44C5"/>
    <w:rsid w:val="00FD3AA6"/>
    <w:rsid w:val="00FD751B"/>
    <w:rsid w:val="00FE2CDF"/>
    <w:rsid w:val="00FE2F79"/>
    <w:rsid w:val="00FE776C"/>
    <w:rsid w:val="00FF684E"/>
    <w:rsid w:val="00FF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CD4"/>
    <w:rPr>
      <w:rFonts w:ascii="Calibri" w:eastAsia="Calibri" w:hAnsi="Calibri" w:cs="Calibri"/>
      <w:lang w:eastAsia="id-ID"/>
    </w:rPr>
  </w:style>
  <w:style w:type="paragraph" w:styleId="Heading1">
    <w:name w:val="heading 1"/>
    <w:basedOn w:val="Normal"/>
    <w:next w:val="Normal"/>
    <w:link w:val="Heading1Char"/>
    <w:qFormat/>
    <w:rsid w:val="00D936D5"/>
    <w:pPr>
      <w:keepNext/>
      <w:numPr>
        <w:numId w:val="4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D936D5"/>
    <w:pPr>
      <w:keepNext/>
      <w:numPr>
        <w:ilvl w:val="1"/>
        <w:numId w:val="4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36D5"/>
    <w:pPr>
      <w:keepNext/>
      <w:numPr>
        <w:ilvl w:val="2"/>
        <w:numId w:val="4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36D5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D936D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D936D5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719D9"/>
    <w:pPr>
      <w:spacing w:after="0" w:line="240" w:lineRule="auto"/>
      <w:ind w:left="720"/>
      <w:contextualSpacing/>
      <w:jc w:val="center"/>
    </w:pPr>
    <w:rPr>
      <w:rFonts w:asciiTheme="minorHAnsi" w:eastAsiaTheme="minorHAnsi" w:hAnsiTheme="minorHAnsi" w:cstheme="minorBid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8D2"/>
    <w:rPr>
      <w:rFonts w:ascii="Calibri" w:eastAsia="Calibri" w:hAnsi="Calibri" w:cs="Calibri"/>
      <w:sz w:val="20"/>
      <w:szCs w:val="20"/>
      <w:lang w:eastAsia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8D2"/>
    <w:rPr>
      <w:rFonts w:ascii="Calibri" w:eastAsia="Calibri" w:hAnsi="Calibri" w:cs="Calibri"/>
      <w:b/>
      <w:bCs/>
      <w:sz w:val="20"/>
      <w:szCs w:val="20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A0A"/>
    <w:rPr>
      <w:rFonts w:ascii="Tahoma" w:eastAsia="Calibri" w:hAnsi="Tahoma" w:cs="Tahoma"/>
      <w:sz w:val="16"/>
      <w:szCs w:val="16"/>
      <w:lang w:eastAsia="id-ID"/>
    </w:rPr>
  </w:style>
  <w:style w:type="paragraph" w:styleId="Title">
    <w:name w:val="Title"/>
    <w:basedOn w:val="Normal"/>
    <w:link w:val="TitleChar"/>
    <w:uiPriority w:val="1"/>
    <w:qFormat/>
    <w:rsid w:val="009C2D18"/>
    <w:pPr>
      <w:widowControl w:val="0"/>
      <w:autoSpaceDE w:val="0"/>
      <w:autoSpaceDN w:val="0"/>
      <w:spacing w:after="0" w:line="240" w:lineRule="auto"/>
      <w:ind w:left="1521" w:right="148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"/>
    <w:rsid w:val="009C2D1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9C2D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C2D18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7437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0153E"/>
    <w:pPr>
      <w:suppressAutoHyphens/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C01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SKReferenceItem">
    <w:name w:val="JSK Reference Item"/>
    <w:basedOn w:val="Normal"/>
    <w:rsid w:val="00D936D5"/>
    <w:pPr>
      <w:numPr>
        <w:numId w:val="5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C97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EDE"/>
    <w:rPr>
      <w:rFonts w:ascii="Calibri" w:eastAsia="Calibri" w:hAnsi="Calibri" w:cs="Calibri"/>
      <w:lang w:eastAsia="id-ID"/>
    </w:rPr>
  </w:style>
  <w:style w:type="paragraph" w:styleId="Footer">
    <w:name w:val="footer"/>
    <w:basedOn w:val="Normal"/>
    <w:link w:val="FooterChar"/>
    <w:uiPriority w:val="99"/>
    <w:unhideWhenUsed/>
    <w:rsid w:val="00C97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EDE"/>
    <w:rPr>
      <w:rFonts w:ascii="Calibri" w:eastAsia="Calibri" w:hAnsi="Calibri" w:cs="Calibri"/>
      <w:lang w:eastAsia="id-ID"/>
    </w:rPr>
  </w:style>
  <w:style w:type="character" w:styleId="Hyperlink">
    <w:name w:val="Hyperlink"/>
    <w:basedOn w:val="DefaultParagraphFont"/>
    <w:uiPriority w:val="99"/>
    <w:semiHidden/>
    <w:unhideWhenUsed/>
    <w:rsid w:val="000163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376"/>
    <w:rPr>
      <w:color w:val="800080"/>
      <w:u w:val="single"/>
    </w:rPr>
  </w:style>
  <w:style w:type="paragraph" w:customStyle="1" w:styleId="xl65">
    <w:name w:val="xl65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01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016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652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5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DCE0F-5E94-4DF4-83D3-DB5DBD19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15</cp:revision>
  <dcterms:created xsi:type="dcterms:W3CDTF">2024-02-25T12:31:00Z</dcterms:created>
  <dcterms:modified xsi:type="dcterms:W3CDTF">2024-05-17T13:42:00Z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7th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 6th edition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  <property fmtid="{D5CDD505-2E9C-101B-9397-08002B2CF9AE}" pid="23" name="Mendeley Unique User Id_1">
    <vt:lpwstr>82811cfa-05e6-38ef-a054-ad210daf56e7</vt:lpwstr>
  </property>
  <property fmtid="{D5CDD505-2E9C-101B-9397-08002B2CF9AE}" pid="24" name="Mendeley Citation Style_1">
    <vt:lpwstr>http://www.zotero.org/styles/ieee</vt:lpwstr>
  </property>
</Properties>
</file>